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A0" w:rsidRDefault="00BC77A0" w:rsidP="00BC77A0">
      <w:pPr>
        <w:spacing w:line="360" w:lineRule="auto"/>
        <w:rPr>
          <w:rFonts w:ascii="Times New Roman" w:hAnsi="Times New Roman" w:cs="Times New Roman"/>
        </w:rPr>
      </w:pPr>
      <w:bookmarkStart w:id="0" w:name="OLE_LINK1"/>
    </w:p>
    <w:p w:rsidR="00E446ED" w:rsidRDefault="00E446ED" w:rsidP="00BC77A0">
      <w:pPr>
        <w:spacing w:line="360" w:lineRule="auto"/>
        <w:rPr>
          <w:rFonts w:ascii="Times New Roman" w:hAnsi="Times New Roman" w:cs="Times New Roman"/>
        </w:rPr>
      </w:pPr>
    </w:p>
    <w:p w:rsidR="0075055B" w:rsidRDefault="0075055B" w:rsidP="00BC77A0">
      <w:pPr>
        <w:spacing w:line="360" w:lineRule="auto"/>
        <w:rPr>
          <w:rFonts w:ascii="Times New Roman" w:hAnsi="Times New Roman" w:cs="Times New Roman"/>
        </w:rPr>
      </w:pPr>
    </w:p>
    <w:p w:rsidR="0075055B" w:rsidRDefault="0075055B" w:rsidP="00BC77A0">
      <w:pPr>
        <w:spacing w:line="360" w:lineRule="auto"/>
        <w:rPr>
          <w:rFonts w:ascii="Times New Roman" w:hAnsi="Times New Roman" w:cs="Times New Roman"/>
        </w:rPr>
      </w:pPr>
    </w:p>
    <w:p w:rsidR="0075055B" w:rsidRDefault="0075055B" w:rsidP="00BC77A0">
      <w:pPr>
        <w:spacing w:line="360" w:lineRule="auto"/>
        <w:rPr>
          <w:rFonts w:ascii="Times New Roman" w:hAnsi="Times New Roman" w:cs="Times New Roman"/>
        </w:rPr>
      </w:pPr>
    </w:p>
    <w:p w:rsidR="0075055B" w:rsidRDefault="0075055B" w:rsidP="00BC77A0">
      <w:pPr>
        <w:spacing w:line="360" w:lineRule="auto"/>
        <w:rPr>
          <w:rFonts w:ascii="Times New Roman" w:hAnsi="Times New Roman" w:cs="Times New Roman"/>
        </w:rPr>
      </w:pPr>
    </w:p>
    <w:p w:rsidR="0075055B" w:rsidRDefault="0075055B" w:rsidP="00BC77A0">
      <w:pPr>
        <w:spacing w:line="360" w:lineRule="auto"/>
        <w:rPr>
          <w:rFonts w:ascii="Times New Roman" w:hAnsi="Times New Roman" w:cs="Times New Roman"/>
        </w:rPr>
      </w:pPr>
    </w:p>
    <w:p w:rsidR="00E446ED" w:rsidRDefault="00E446ED" w:rsidP="00BC77A0">
      <w:pPr>
        <w:spacing w:line="360" w:lineRule="auto"/>
        <w:rPr>
          <w:rFonts w:ascii="Times New Roman" w:hAnsi="Times New Roman" w:cs="Times New Roman"/>
        </w:rPr>
      </w:pPr>
    </w:p>
    <w:p w:rsidR="00E446ED" w:rsidRPr="00E446ED" w:rsidRDefault="00E446ED" w:rsidP="00BC77A0">
      <w:pPr>
        <w:spacing w:line="360" w:lineRule="auto"/>
        <w:rPr>
          <w:rFonts w:ascii="Times New Roman" w:hAnsi="Times New Roman" w:cs="Times New Roman"/>
        </w:rPr>
      </w:pPr>
    </w:p>
    <w:p w:rsidR="00BC77A0" w:rsidRPr="00E446ED" w:rsidRDefault="00BC77A0" w:rsidP="00BC77A0">
      <w:pPr>
        <w:spacing w:line="360" w:lineRule="auto"/>
        <w:jc w:val="center"/>
        <w:rPr>
          <w:rFonts w:ascii="Times New Roman" w:hAnsi="Times New Roman" w:cs="Times New Roman"/>
        </w:rPr>
      </w:pPr>
    </w:p>
    <w:p w:rsidR="00E73DEC" w:rsidRDefault="00E73DEC" w:rsidP="00BC77A0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Koncepčný návrh</w:t>
      </w:r>
      <w:r w:rsidR="00995DA4" w:rsidRPr="00E446ED">
        <w:rPr>
          <w:rFonts w:ascii="Times New Roman" w:hAnsi="Times New Roman" w:cs="Times New Roman"/>
          <w:b/>
          <w:i/>
          <w:sz w:val="52"/>
          <w:szCs w:val="52"/>
        </w:rPr>
        <w:t xml:space="preserve"> rozvoja </w:t>
      </w:r>
    </w:p>
    <w:p w:rsidR="00457221" w:rsidRPr="00E446ED" w:rsidRDefault="00E73DEC" w:rsidP="00BC77A0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ZŠ s MŠ Jána Hollého, Pobedim 433</w:t>
      </w:r>
    </w:p>
    <w:p w:rsidR="00BC77A0" w:rsidRPr="00E446ED" w:rsidRDefault="00BC77A0" w:rsidP="00BC77A0">
      <w:pPr>
        <w:spacing w:line="360" w:lineRule="auto"/>
        <w:jc w:val="center"/>
        <w:rPr>
          <w:rFonts w:ascii="Times New Roman" w:hAnsi="Times New Roman" w:cs="Times New Roman"/>
        </w:rPr>
      </w:pPr>
    </w:p>
    <w:p w:rsidR="00995DA4" w:rsidRPr="00E446ED" w:rsidRDefault="009D4B59" w:rsidP="00BC77A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501811" w:rsidRPr="00E446ED">
        <w:rPr>
          <w:rFonts w:ascii="Times New Roman" w:hAnsi="Times New Roman" w:cs="Times New Roman"/>
          <w:sz w:val="36"/>
          <w:szCs w:val="36"/>
        </w:rPr>
        <w:t xml:space="preserve">a obdobie </w:t>
      </w:r>
      <w:r>
        <w:rPr>
          <w:rFonts w:ascii="Times New Roman" w:hAnsi="Times New Roman" w:cs="Times New Roman"/>
          <w:sz w:val="36"/>
          <w:szCs w:val="36"/>
        </w:rPr>
        <w:t xml:space="preserve">rokov </w:t>
      </w:r>
      <w:r w:rsidR="00501811" w:rsidRPr="00E446ED">
        <w:rPr>
          <w:rFonts w:ascii="Times New Roman" w:hAnsi="Times New Roman" w:cs="Times New Roman"/>
          <w:sz w:val="36"/>
          <w:szCs w:val="36"/>
        </w:rPr>
        <w:t>20</w:t>
      </w:r>
      <w:r w:rsidR="00CA5A0D">
        <w:rPr>
          <w:rFonts w:ascii="Times New Roman" w:hAnsi="Times New Roman" w:cs="Times New Roman"/>
          <w:sz w:val="36"/>
          <w:szCs w:val="36"/>
        </w:rPr>
        <w:t>2</w:t>
      </w:r>
      <w:r w:rsidR="0023522E">
        <w:rPr>
          <w:rFonts w:ascii="Times New Roman" w:hAnsi="Times New Roman" w:cs="Times New Roman"/>
          <w:sz w:val="36"/>
          <w:szCs w:val="36"/>
        </w:rPr>
        <w:t>3</w:t>
      </w:r>
      <w:r w:rsidR="00501811" w:rsidRPr="00E446ED">
        <w:rPr>
          <w:rFonts w:ascii="Times New Roman" w:hAnsi="Times New Roman" w:cs="Times New Roman"/>
          <w:sz w:val="36"/>
          <w:szCs w:val="36"/>
        </w:rPr>
        <w:t xml:space="preserve"> – 202</w:t>
      </w:r>
      <w:r w:rsidR="00FD20F4">
        <w:rPr>
          <w:rFonts w:ascii="Times New Roman" w:hAnsi="Times New Roman" w:cs="Times New Roman"/>
          <w:sz w:val="36"/>
          <w:szCs w:val="36"/>
        </w:rPr>
        <w:t>8</w:t>
      </w:r>
      <w:bookmarkStart w:id="1" w:name="_GoBack"/>
      <w:bookmarkEnd w:id="1"/>
    </w:p>
    <w:p w:rsidR="00995DA4" w:rsidRPr="00E446ED" w:rsidRDefault="00995DA4" w:rsidP="00BC77A0">
      <w:pPr>
        <w:spacing w:line="360" w:lineRule="auto"/>
        <w:jc w:val="center"/>
        <w:rPr>
          <w:rFonts w:ascii="Times New Roman" w:hAnsi="Times New Roman" w:cs="Times New Roman"/>
        </w:rPr>
      </w:pPr>
    </w:p>
    <w:p w:rsidR="00BC77A0" w:rsidRPr="00E446ED" w:rsidRDefault="00BC77A0" w:rsidP="00BC77A0">
      <w:pPr>
        <w:spacing w:line="360" w:lineRule="auto"/>
        <w:jc w:val="center"/>
        <w:rPr>
          <w:rFonts w:ascii="Times New Roman" w:hAnsi="Times New Roman" w:cs="Times New Roman"/>
        </w:rPr>
      </w:pPr>
    </w:p>
    <w:p w:rsidR="00BC77A0" w:rsidRPr="00E446ED" w:rsidRDefault="00BC77A0" w:rsidP="00BC77A0">
      <w:pPr>
        <w:spacing w:line="360" w:lineRule="auto"/>
        <w:rPr>
          <w:rFonts w:ascii="Times New Roman" w:hAnsi="Times New Roman" w:cs="Times New Roman"/>
        </w:rPr>
      </w:pPr>
    </w:p>
    <w:p w:rsidR="00BC77A0" w:rsidRPr="00E446ED" w:rsidRDefault="00BC77A0" w:rsidP="00BC77A0">
      <w:pPr>
        <w:spacing w:line="360" w:lineRule="auto"/>
        <w:rPr>
          <w:rFonts w:ascii="Times New Roman" w:hAnsi="Times New Roman" w:cs="Times New Roman"/>
        </w:rPr>
      </w:pPr>
    </w:p>
    <w:p w:rsidR="00BC77A0" w:rsidRPr="00E446ED" w:rsidRDefault="00BC77A0" w:rsidP="00BC77A0">
      <w:pPr>
        <w:spacing w:line="360" w:lineRule="auto"/>
        <w:rPr>
          <w:rFonts w:ascii="Times New Roman" w:hAnsi="Times New Roman" w:cs="Times New Roman"/>
        </w:rPr>
      </w:pPr>
    </w:p>
    <w:p w:rsidR="00E446ED" w:rsidRDefault="00E446ED" w:rsidP="00BC77A0">
      <w:pPr>
        <w:spacing w:line="360" w:lineRule="auto"/>
        <w:rPr>
          <w:rFonts w:ascii="Times New Roman" w:hAnsi="Times New Roman" w:cs="Times New Roman"/>
        </w:rPr>
      </w:pPr>
    </w:p>
    <w:p w:rsidR="004240A1" w:rsidRDefault="004240A1" w:rsidP="00BC77A0">
      <w:pPr>
        <w:spacing w:line="360" w:lineRule="auto"/>
        <w:rPr>
          <w:rFonts w:ascii="Times New Roman" w:hAnsi="Times New Roman" w:cs="Times New Roman"/>
        </w:rPr>
      </w:pPr>
    </w:p>
    <w:p w:rsidR="004240A1" w:rsidRDefault="004240A1" w:rsidP="00BC77A0">
      <w:pPr>
        <w:spacing w:line="360" w:lineRule="auto"/>
        <w:rPr>
          <w:rFonts w:ascii="Times New Roman" w:hAnsi="Times New Roman" w:cs="Times New Roman"/>
        </w:rPr>
      </w:pPr>
    </w:p>
    <w:p w:rsidR="004240A1" w:rsidRDefault="004240A1" w:rsidP="00BC77A0">
      <w:pPr>
        <w:spacing w:line="360" w:lineRule="auto"/>
        <w:rPr>
          <w:rFonts w:ascii="Times New Roman" w:hAnsi="Times New Roman" w:cs="Times New Roman"/>
        </w:rPr>
      </w:pPr>
    </w:p>
    <w:p w:rsidR="004240A1" w:rsidRPr="00E446ED" w:rsidRDefault="004240A1" w:rsidP="00BC77A0">
      <w:pPr>
        <w:spacing w:line="360" w:lineRule="auto"/>
        <w:rPr>
          <w:rFonts w:ascii="Times New Roman" w:hAnsi="Times New Roman" w:cs="Times New Roman"/>
        </w:rPr>
      </w:pPr>
    </w:p>
    <w:p w:rsidR="004240A1" w:rsidRDefault="00BC77A0" w:rsidP="007505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6ED">
        <w:rPr>
          <w:rFonts w:ascii="Times New Roman" w:hAnsi="Times New Roman" w:cs="Times New Roman"/>
          <w:sz w:val="28"/>
          <w:szCs w:val="28"/>
        </w:rPr>
        <w:t>Pobedim 20</w:t>
      </w:r>
      <w:r w:rsidR="00CA5A0D">
        <w:rPr>
          <w:rFonts w:ascii="Times New Roman" w:hAnsi="Times New Roman" w:cs="Times New Roman"/>
          <w:sz w:val="28"/>
          <w:szCs w:val="28"/>
        </w:rPr>
        <w:t>2</w:t>
      </w:r>
      <w:r w:rsidR="0023522E">
        <w:rPr>
          <w:rFonts w:ascii="Times New Roman" w:hAnsi="Times New Roman" w:cs="Times New Roman"/>
          <w:sz w:val="28"/>
          <w:szCs w:val="28"/>
        </w:rPr>
        <w:t>3</w:t>
      </w:r>
      <w:r w:rsidRPr="00E44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Mgr. </w:t>
      </w:r>
      <w:r w:rsidR="0075055B">
        <w:rPr>
          <w:rFonts w:ascii="Times New Roman" w:hAnsi="Times New Roman" w:cs="Times New Roman"/>
          <w:sz w:val="28"/>
          <w:szCs w:val="28"/>
        </w:rPr>
        <w:t>Jarmila Pastulov</w:t>
      </w:r>
      <w:r w:rsidR="004240A1">
        <w:rPr>
          <w:rFonts w:ascii="Times New Roman" w:hAnsi="Times New Roman" w:cs="Times New Roman"/>
          <w:sz w:val="28"/>
          <w:szCs w:val="28"/>
        </w:rPr>
        <w:t>á</w:t>
      </w:r>
    </w:p>
    <w:p w:rsidR="006A4743" w:rsidRDefault="006A4743" w:rsidP="002D67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7AE" w:rsidRDefault="00B637AE" w:rsidP="002D67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7AE" w:rsidRDefault="00B637AE" w:rsidP="002D67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0A1" w:rsidRDefault="004240A1" w:rsidP="002D67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5B">
        <w:rPr>
          <w:rFonts w:ascii="Times New Roman" w:hAnsi="Times New Roman" w:cs="Times New Roman"/>
          <w:b/>
          <w:sz w:val="24"/>
          <w:szCs w:val="24"/>
        </w:rPr>
        <w:t>Úvod</w:t>
      </w:r>
    </w:p>
    <w:p w:rsidR="00E73DEC" w:rsidRPr="00E73DEC" w:rsidRDefault="00E73DEC" w:rsidP="00E73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DEC">
        <w:rPr>
          <w:rFonts w:ascii="Times New Roman" w:hAnsi="Times New Roman" w:cs="Times New Roman"/>
          <w:sz w:val="24"/>
          <w:szCs w:val="24"/>
        </w:rPr>
        <w:t>Podľa §5 ods.7, písm. h) zákona č. 596/2003 Z. z. o štátnej správe v školstve a školskej samospráve a o zmene a doplnení niektorých zákonov v znení neskorších predpisov riaditeľ predkladá zriaďovateľovi na schválenie a rade školy na vyjadrenie koncepčný zámer rozvoja školy alebo školského zariadenia rozpracovaný najmenej na dva roky.</w:t>
      </w:r>
    </w:p>
    <w:p w:rsidR="00477F29" w:rsidRDefault="00E73DEC" w:rsidP="00477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DEC">
        <w:rPr>
          <w:rFonts w:ascii="Times New Roman" w:hAnsi="Times New Roman" w:cs="Times New Roman"/>
          <w:sz w:val="24"/>
          <w:szCs w:val="24"/>
        </w:rPr>
        <w:t xml:space="preserve">Koncepčný zámer rozvoja ZŠ s MŠ Jána Hollého, Pobedim 433 vypracovala Mgr. Pastulová Jarmila </w:t>
      </w:r>
      <w:r w:rsidR="00477F29">
        <w:rPr>
          <w:rFonts w:ascii="Times New Roman" w:hAnsi="Times New Roman" w:cs="Times New Roman"/>
          <w:sz w:val="24"/>
          <w:szCs w:val="24"/>
        </w:rPr>
        <w:t xml:space="preserve">ako podklad </w:t>
      </w:r>
      <w:r w:rsidRPr="00E73DEC">
        <w:rPr>
          <w:rFonts w:ascii="Times New Roman" w:hAnsi="Times New Roman" w:cs="Times New Roman"/>
          <w:sz w:val="24"/>
          <w:szCs w:val="24"/>
        </w:rPr>
        <w:t xml:space="preserve">k výberovému konaniu </w:t>
      </w:r>
      <w:r>
        <w:rPr>
          <w:rFonts w:ascii="Times New Roman" w:hAnsi="Times New Roman" w:cs="Times New Roman"/>
          <w:sz w:val="24"/>
          <w:szCs w:val="24"/>
        </w:rPr>
        <w:t>v júni 2023</w:t>
      </w:r>
      <w:r w:rsidRPr="00E73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EC">
        <w:rPr>
          <w:rFonts w:ascii="Times New Roman" w:hAnsi="Times New Roman" w:cs="Times New Roman"/>
          <w:sz w:val="24"/>
          <w:szCs w:val="24"/>
        </w:rPr>
        <w:t xml:space="preserve">Tento dokument bol doplnený a dopracovaný ku dňu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3DEC">
        <w:rPr>
          <w:rFonts w:ascii="Times New Roman" w:hAnsi="Times New Roman" w:cs="Times New Roman"/>
          <w:sz w:val="24"/>
          <w:szCs w:val="24"/>
        </w:rPr>
        <w:t>. 9.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73DEC">
        <w:rPr>
          <w:rFonts w:ascii="Times New Roman" w:hAnsi="Times New Roman" w:cs="Times New Roman"/>
          <w:sz w:val="24"/>
          <w:szCs w:val="24"/>
        </w:rPr>
        <w:t>.</w:t>
      </w:r>
    </w:p>
    <w:p w:rsidR="004240A1" w:rsidRPr="004240A1" w:rsidRDefault="004240A1" w:rsidP="00477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1">
        <w:rPr>
          <w:rFonts w:ascii="Times New Roman" w:hAnsi="Times New Roman" w:cs="Times New Roman"/>
          <w:sz w:val="24"/>
          <w:szCs w:val="24"/>
        </w:rPr>
        <w:t>Koncepci</w:t>
      </w:r>
      <w:r w:rsidR="00477F29">
        <w:rPr>
          <w:rFonts w:ascii="Times New Roman" w:hAnsi="Times New Roman" w:cs="Times New Roman"/>
          <w:sz w:val="24"/>
          <w:szCs w:val="24"/>
        </w:rPr>
        <w:t>a</w:t>
      </w:r>
      <w:r w:rsidRPr="004240A1">
        <w:rPr>
          <w:rFonts w:ascii="Times New Roman" w:hAnsi="Times New Roman" w:cs="Times New Roman"/>
          <w:sz w:val="24"/>
          <w:szCs w:val="24"/>
        </w:rPr>
        <w:t xml:space="preserve"> </w:t>
      </w:r>
      <w:r w:rsidR="00477F29">
        <w:rPr>
          <w:rFonts w:ascii="Times New Roman" w:hAnsi="Times New Roman" w:cs="Times New Roman"/>
          <w:sz w:val="24"/>
          <w:szCs w:val="24"/>
        </w:rPr>
        <w:t xml:space="preserve">je postavená na </w:t>
      </w:r>
      <w:r w:rsidRPr="004240A1">
        <w:rPr>
          <w:rFonts w:ascii="Times New Roman" w:hAnsi="Times New Roman" w:cs="Times New Roman"/>
          <w:sz w:val="24"/>
          <w:szCs w:val="24"/>
        </w:rPr>
        <w:t>akceptácii cieľov súčasných základných školských dokumentov, najmä Štátneho vzdelávacieho programu pre stupeň vzdelania ISCED 0, ISCED 1 a ISCED 2, z vnútornej analýzy aktuálneho stavu školy, doterajšej orientácie a podmienok školy.</w:t>
      </w:r>
    </w:p>
    <w:p w:rsidR="00CD0CAF" w:rsidRDefault="00CD0CAF" w:rsidP="007C0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29" w:rsidRDefault="00477F29" w:rsidP="00477F2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F29" w:rsidRPr="001E4714" w:rsidRDefault="00477F29" w:rsidP="00477F2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714">
        <w:rPr>
          <w:rFonts w:ascii="Times New Roman" w:hAnsi="Times New Roman" w:cs="Times New Roman"/>
          <w:b/>
          <w:bCs/>
          <w:sz w:val="24"/>
          <w:szCs w:val="24"/>
        </w:rPr>
        <w:t>Poslanie školy</w:t>
      </w:r>
    </w:p>
    <w:p w:rsidR="00477F29" w:rsidRDefault="00477F29" w:rsidP="00477F29">
      <w:pPr>
        <w:spacing w:line="276" w:lineRule="auto"/>
        <w:jc w:val="both"/>
        <w:rPr>
          <w:rFonts w:ascii="Times New Roman" w:hAnsi="Times New Roman" w:cs="Times New Roman"/>
        </w:rPr>
      </w:pPr>
    </w:p>
    <w:p w:rsidR="00477F29" w:rsidRPr="002A3B31" w:rsidRDefault="00477F29" w:rsidP="00477F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31">
        <w:rPr>
          <w:rFonts w:ascii="Times New Roman" w:hAnsi="Times New Roman" w:cs="Times New Roman"/>
          <w:sz w:val="24"/>
          <w:szCs w:val="24"/>
        </w:rPr>
        <w:t>Poslanie základnej školy</w:t>
      </w:r>
    </w:p>
    <w:p w:rsidR="00477F29" w:rsidRPr="002A3B31" w:rsidRDefault="00477F29" w:rsidP="00477F29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31">
        <w:rPr>
          <w:rFonts w:ascii="Times New Roman" w:hAnsi="Times New Roman" w:cs="Times New Roman"/>
          <w:sz w:val="24"/>
          <w:szCs w:val="24"/>
        </w:rPr>
        <w:t>Vzdelávať a vychovávať tak, aby edukačný proces viedol k </w:t>
      </w:r>
      <w:proofErr w:type="spellStart"/>
      <w:r w:rsidRPr="002A3B31">
        <w:rPr>
          <w:rFonts w:ascii="Times New Roman" w:hAnsi="Times New Roman" w:cs="Times New Roman"/>
          <w:sz w:val="24"/>
          <w:szCs w:val="24"/>
        </w:rPr>
        <w:t>participatívnemu</w:t>
      </w:r>
      <w:proofErr w:type="spellEnd"/>
      <w:r w:rsidRPr="002A3B31">
        <w:rPr>
          <w:rFonts w:ascii="Times New Roman" w:hAnsi="Times New Roman" w:cs="Times New Roman"/>
          <w:sz w:val="24"/>
          <w:szCs w:val="24"/>
        </w:rPr>
        <w:t>, interaktívnemu, zážitkovému učeniu sa, k učeniu, ktoré je založené na skúsenostiach a prepojené so životom, k učeniu rozvíjajúcemu kompetencie žiakov.</w:t>
      </w:r>
    </w:p>
    <w:p w:rsidR="00477F29" w:rsidRPr="002A3B31" w:rsidRDefault="00477F29" w:rsidP="00477F29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31">
        <w:rPr>
          <w:rFonts w:ascii="Times New Roman" w:hAnsi="Times New Roman" w:cs="Times New Roman"/>
          <w:sz w:val="24"/>
          <w:szCs w:val="24"/>
        </w:rPr>
        <w:t>Pripraviť do života človeka rozhľadeného, vytrvalého, pracovitého, zodpovedného za svoje výsledky, motivovaného k celoživotnému vzdelávaniu.</w:t>
      </w:r>
    </w:p>
    <w:p w:rsidR="00477F29" w:rsidRPr="002A3B31" w:rsidRDefault="00477F29" w:rsidP="00477F29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31">
        <w:rPr>
          <w:rFonts w:ascii="Times New Roman" w:hAnsi="Times New Roman" w:cs="Times New Roman"/>
          <w:sz w:val="24"/>
          <w:szCs w:val="24"/>
        </w:rPr>
        <w:t>Vychovať človeka schopného spolupráce, sebaovládania, efektívnej komunikácie, so zdravým sebavedomím, človeka kultúrneho a slušného.</w:t>
      </w:r>
    </w:p>
    <w:p w:rsidR="00477F29" w:rsidRPr="002A3B31" w:rsidRDefault="00477F29" w:rsidP="00477F29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31">
        <w:rPr>
          <w:rFonts w:ascii="Times New Roman" w:hAnsi="Times New Roman" w:cs="Times New Roman"/>
          <w:sz w:val="24"/>
          <w:szCs w:val="24"/>
        </w:rPr>
        <w:t>Zabezpečiť podmienky na vzdelávanie žiakov so špeciálnymi výchovno-vzdelávacími potrebami tak, aby mali rovnocenný prístup ku vzdelávaniu.</w:t>
      </w:r>
    </w:p>
    <w:p w:rsidR="00477F29" w:rsidRPr="002A3B31" w:rsidRDefault="00477F29" w:rsidP="00477F29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31">
        <w:rPr>
          <w:rFonts w:ascii="Times New Roman" w:hAnsi="Times New Roman" w:cs="Times New Roman"/>
          <w:sz w:val="24"/>
          <w:szCs w:val="24"/>
        </w:rPr>
        <w:t>Podporovať v žiakoch iniciatívu, tvorivosť, súťaživosť, rozvíjať ich silné stránky, venovať sa nadaným žiakom.</w:t>
      </w:r>
    </w:p>
    <w:p w:rsidR="00477F29" w:rsidRDefault="00477F29" w:rsidP="00477F29">
      <w:pPr>
        <w:spacing w:line="276" w:lineRule="auto"/>
        <w:jc w:val="both"/>
        <w:rPr>
          <w:rFonts w:ascii="Times New Roman" w:hAnsi="Times New Roman" w:cs="Times New Roman"/>
        </w:rPr>
      </w:pPr>
    </w:p>
    <w:p w:rsidR="00477F29" w:rsidRDefault="00477F29" w:rsidP="00477F29">
      <w:pPr>
        <w:spacing w:line="276" w:lineRule="auto"/>
        <w:jc w:val="both"/>
        <w:rPr>
          <w:rFonts w:ascii="Times New Roman" w:hAnsi="Times New Roman" w:cs="Times New Roman"/>
        </w:rPr>
      </w:pPr>
    </w:p>
    <w:p w:rsidR="00477F29" w:rsidRPr="002A3B31" w:rsidRDefault="00477F29" w:rsidP="00477F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31">
        <w:rPr>
          <w:rFonts w:ascii="Times New Roman" w:hAnsi="Times New Roman" w:cs="Times New Roman"/>
          <w:sz w:val="24"/>
          <w:szCs w:val="24"/>
        </w:rPr>
        <w:t>Poslanie materskej školy</w:t>
      </w:r>
    </w:p>
    <w:p w:rsidR="00477F29" w:rsidRPr="002A3B31" w:rsidRDefault="00477F29" w:rsidP="00477F29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31">
        <w:rPr>
          <w:rFonts w:ascii="Times New Roman" w:hAnsi="Times New Roman" w:cs="Times New Roman"/>
          <w:sz w:val="24"/>
          <w:szCs w:val="24"/>
        </w:rPr>
        <w:t>Zabezpečiť výchovu a vzdelávanie detí predškolského veku</w:t>
      </w:r>
    </w:p>
    <w:p w:rsidR="00477F29" w:rsidRPr="002A3B31" w:rsidRDefault="00477F29" w:rsidP="00477F29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31">
        <w:rPr>
          <w:rFonts w:ascii="Times New Roman" w:hAnsi="Times New Roman" w:cs="Times New Roman"/>
          <w:sz w:val="24"/>
          <w:szCs w:val="24"/>
        </w:rPr>
        <w:t>Rozvíjať osvojenie čistej reči, pomáhať pri osvojení samoobslužných úkonov, umožniť socializáciu dieťaťa v kolektíve.</w:t>
      </w:r>
    </w:p>
    <w:p w:rsidR="00477F29" w:rsidRPr="002A3B31" w:rsidRDefault="00477F29" w:rsidP="00477F29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31">
        <w:rPr>
          <w:rFonts w:ascii="Times New Roman" w:hAnsi="Times New Roman" w:cs="Times New Roman"/>
          <w:sz w:val="24"/>
          <w:szCs w:val="24"/>
        </w:rPr>
        <w:t>Podporovať návyky detí súvisiace so zdravým životným štýlom, pozitívne postoje k pohybu, športovým aktivitám a k svojmu zdraviu.</w:t>
      </w:r>
    </w:p>
    <w:p w:rsidR="00477F29" w:rsidRPr="002A3B31" w:rsidRDefault="00477F29" w:rsidP="00477F29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31">
        <w:rPr>
          <w:rFonts w:ascii="Times New Roman" w:hAnsi="Times New Roman" w:cs="Times New Roman"/>
          <w:sz w:val="24"/>
          <w:szCs w:val="24"/>
        </w:rPr>
        <w:t xml:space="preserve">Rozvíjať a podporovať sebavedomie detí, zvedavosť, schopnosť spolupracovať, komunikovať, konať s cieľom, </w:t>
      </w:r>
      <w:proofErr w:type="spellStart"/>
      <w:r w:rsidRPr="002A3B31">
        <w:rPr>
          <w:rFonts w:ascii="Times New Roman" w:hAnsi="Times New Roman" w:cs="Times New Roman"/>
          <w:sz w:val="24"/>
          <w:szCs w:val="24"/>
        </w:rPr>
        <w:t>sebaovládať</w:t>
      </w:r>
      <w:proofErr w:type="spellEnd"/>
      <w:r w:rsidRPr="002A3B31">
        <w:rPr>
          <w:rFonts w:ascii="Times New Roman" w:hAnsi="Times New Roman" w:cs="Times New Roman"/>
          <w:sz w:val="24"/>
          <w:szCs w:val="24"/>
        </w:rPr>
        <w:t xml:space="preserve"> sa.</w:t>
      </w:r>
    </w:p>
    <w:p w:rsidR="00477F29" w:rsidRPr="002A3B31" w:rsidRDefault="00477F29" w:rsidP="00477F29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31">
        <w:rPr>
          <w:rFonts w:ascii="Times New Roman" w:hAnsi="Times New Roman" w:cs="Times New Roman"/>
          <w:sz w:val="24"/>
          <w:szCs w:val="24"/>
        </w:rPr>
        <w:t>Pripraviť deti predškolského veku na vstup do školy.</w:t>
      </w:r>
    </w:p>
    <w:p w:rsidR="00477F29" w:rsidRPr="002A3B31" w:rsidRDefault="00477F29" w:rsidP="00477F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29" w:rsidRDefault="00477F29" w:rsidP="007C0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29" w:rsidRDefault="00477F29" w:rsidP="00477F2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475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Základné údaje</w:t>
      </w:r>
    </w:p>
    <w:p w:rsidR="00477F29" w:rsidRDefault="00477F29" w:rsidP="00477F2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F29" w:rsidRDefault="00477F29" w:rsidP="00477F2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Základná škola</w:t>
      </w:r>
    </w:p>
    <w:p w:rsidR="00477F29" w:rsidRDefault="00477F29" w:rsidP="00AE2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475">
        <w:rPr>
          <w:rFonts w:ascii="Times New Roman" w:hAnsi="Times New Roman" w:cs="Times New Roman"/>
          <w:sz w:val="24"/>
          <w:szCs w:val="24"/>
        </w:rPr>
        <w:t>Plnoorganizovaná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štátna základná škola spojená s materskou školou, právny subjekt</w:t>
      </w:r>
    </w:p>
    <w:p w:rsidR="00477F29" w:rsidRDefault="00477F29" w:rsidP="00AE2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Zriaďovateľ: Obec Pobedim</w:t>
      </w:r>
    </w:p>
    <w:p w:rsidR="00477F29" w:rsidRDefault="00477F29" w:rsidP="00AE2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tried: 9</w:t>
      </w:r>
    </w:p>
    <w:p w:rsidR="00477F29" w:rsidRDefault="00477F29" w:rsidP="00AE2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Naplnenosť tried: </w:t>
      </w:r>
      <w:r w:rsidR="003768D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68D1">
        <w:rPr>
          <w:rFonts w:ascii="Times New Roman" w:hAnsi="Times New Roman" w:cs="Times New Roman"/>
          <w:sz w:val="24"/>
          <w:szCs w:val="24"/>
        </w:rPr>
        <w:t>25</w:t>
      </w:r>
    </w:p>
    <w:p w:rsidR="00477F29" w:rsidRDefault="00477F29" w:rsidP="00AE2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žiakov: 1</w:t>
      </w:r>
      <w:r w:rsidR="003768D1">
        <w:rPr>
          <w:rFonts w:ascii="Times New Roman" w:hAnsi="Times New Roman" w:cs="Times New Roman"/>
          <w:sz w:val="24"/>
          <w:szCs w:val="24"/>
        </w:rPr>
        <w:t>39</w:t>
      </w:r>
    </w:p>
    <w:p w:rsidR="00477F29" w:rsidRPr="0023522E" w:rsidRDefault="00477F29" w:rsidP="00AE2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pedagogických zamestnancov: </w:t>
      </w:r>
      <w:r w:rsidRPr="0023522E">
        <w:rPr>
          <w:rFonts w:ascii="Times New Roman" w:hAnsi="Times New Roman" w:cs="Times New Roman"/>
          <w:sz w:val="24"/>
          <w:szCs w:val="24"/>
        </w:rPr>
        <w:t>19</w:t>
      </w:r>
      <w:r w:rsidR="0023522E" w:rsidRPr="0023522E">
        <w:rPr>
          <w:rFonts w:ascii="Times New Roman" w:hAnsi="Times New Roman" w:cs="Times New Roman"/>
          <w:sz w:val="24"/>
          <w:szCs w:val="24"/>
        </w:rPr>
        <w:t xml:space="preserve"> - 26</w:t>
      </w:r>
    </w:p>
    <w:p w:rsidR="00477F29" w:rsidRPr="0023522E" w:rsidRDefault="00477F29" w:rsidP="00AE2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žiakov s ŠVVP: </w:t>
      </w:r>
      <w:r w:rsidRPr="0023522E">
        <w:rPr>
          <w:rFonts w:ascii="Times New Roman" w:hAnsi="Times New Roman" w:cs="Times New Roman"/>
          <w:sz w:val="24"/>
          <w:szCs w:val="24"/>
        </w:rPr>
        <w:t>1</w:t>
      </w:r>
      <w:r w:rsidR="0023522E" w:rsidRPr="0023522E">
        <w:rPr>
          <w:rFonts w:ascii="Times New Roman" w:hAnsi="Times New Roman" w:cs="Times New Roman"/>
          <w:sz w:val="24"/>
          <w:szCs w:val="24"/>
        </w:rPr>
        <w:t>9</w:t>
      </w:r>
    </w:p>
    <w:p w:rsidR="00477F29" w:rsidRDefault="00477F29" w:rsidP="00AE2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učební: 9 kmeňových tried, </w:t>
      </w:r>
      <w:r w:rsidR="003768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odborn</w:t>
      </w:r>
      <w:r w:rsidR="003768D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učeb</w:t>
      </w:r>
      <w:r w:rsidR="003768D1">
        <w:rPr>
          <w:rFonts w:ascii="Times New Roman" w:hAnsi="Times New Roman" w:cs="Times New Roman"/>
          <w:sz w:val="24"/>
          <w:szCs w:val="24"/>
        </w:rPr>
        <w:t>ňa</w:t>
      </w:r>
      <w:r>
        <w:rPr>
          <w:rFonts w:ascii="Times New Roman" w:hAnsi="Times New Roman" w:cs="Times New Roman"/>
          <w:sz w:val="24"/>
          <w:szCs w:val="24"/>
        </w:rPr>
        <w:t>, jedna telocvičňa, školská knižnica</w:t>
      </w:r>
    </w:p>
    <w:p w:rsidR="00477F29" w:rsidRDefault="00477F29" w:rsidP="00AE2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29" w:rsidRPr="00AD14FA" w:rsidRDefault="00477F29" w:rsidP="00AE20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4FA">
        <w:rPr>
          <w:rFonts w:ascii="Times New Roman" w:hAnsi="Times New Roman" w:cs="Times New Roman"/>
          <w:b/>
          <w:sz w:val="24"/>
          <w:szCs w:val="24"/>
        </w:rPr>
        <w:t>Materská škola</w:t>
      </w:r>
    </w:p>
    <w:p w:rsidR="00477F29" w:rsidRDefault="00477F29" w:rsidP="00AE2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tried: 2</w:t>
      </w:r>
    </w:p>
    <w:p w:rsidR="00477F29" w:rsidRDefault="00477F29" w:rsidP="00AE2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Kapacita MŠ: 45</w:t>
      </w:r>
    </w:p>
    <w:p w:rsidR="00477F29" w:rsidRDefault="00477F29" w:rsidP="00AE2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učiteľov: 4</w:t>
      </w:r>
    </w:p>
    <w:p w:rsidR="00477F29" w:rsidRDefault="00477F29" w:rsidP="00AE2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sa nachádza v budove spolu so ZŠ a VŠJ.</w:t>
      </w:r>
    </w:p>
    <w:p w:rsidR="00477F29" w:rsidRDefault="00477F29" w:rsidP="00AE2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29" w:rsidRDefault="00477F29" w:rsidP="00AE20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nepedagogických zamestnancov: 5</w:t>
      </w:r>
    </w:p>
    <w:p w:rsidR="00477F29" w:rsidRDefault="00477F29" w:rsidP="007C0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36E" w:rsidRPr="0075055B" w:rsidRDefault="00501811" w:rsidP="00311F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5B">
        <w:rPr>
          <w:rFonts w:ascii="Times New Roman" w:hAnsi="Times New Roman" w:cs="Times New Roman"/>
          <w:b/>
          <w:sz w:val="24"/>
          <w:szCs w:val="24"/>
        </w:rPr>
        <w:t>Charakteristika súčasného stavu</w:t>
      </w:r>
    </w:p>
    <w:p w:rsidR="00E446ED" w:rsidRPr="0075055B" w:rsidRDefault="00477F29" w:rsidP="00477F2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Pobedim je súčasťou okresu Nové Mesto nad Váhom a Trenčianskeho kraja. Škola sa nachádza uprostred obce pri kostole. Okolo školy je veľká záhrada, areál je oplotený.</w:t>
      </w:r>
      <w:r w:rsidR="00E446ED" w:rsidRPr="00750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D0CAF" w:rsidRPr="00CD0CAF" w:rsidRDefault="00CD0CAF" w:rsidP="00B637AE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CAF">
        <w:rPr>
          <w:rFonts w:ascii="Times New Roman" w:hAnsi="Times New Roman" w:cs="Times New Roman"/>
          <w:b/>
          <w:i/>
          <w:sz w:val="24"/>
          <w:szCs w:val="24"/>
        </w:rPr>
        <w:t>Žiaci</w:t>
      </w:r>
    </w:p>
    <w:p w:rsidR="002D6755" w:rsidRDefault="007B6BB4" w:rsidP="00B6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55B">
        <w:rPr>
          <w:rFonts w:ascii="Times New Roman" w:hAnsi="Times New Roman" w:cs="Times New Roman"/>
          <w:sz w:val="24"/>
          <w:szCs w:val="24"/>
        </w:rPr>
        <w:t>V školskom roku 20</w:t>
      </w:r>
      <w:r w:rsidR="00733E82">
        <w:rPr>
          <w:rFonts w:ascii="Times New Roman" w:hAnsi="Times New Roman" w:cs="Times New Roman"/>
          <w:sz w:val="24"/>
          <w:szCs w:val="24"/>
        </w:rPr>
        <w:t>2</w:t>
      </w:r>
      <w:r w:rsidR="003768D1">
        <w:rPr>
          <w:rFonts w:ascii="Times New Roman" w:hAnsi="Times New Roman" w:cs="Times New Roman"/>
          <w:sz w:val="24"/>
          <w:szCs w:val="24"/>
        </w:rPr>
        <w:t>3</w:t>
      </w:r>
      <w:r w:rsidRPr="0075055B">
        <w:rPr>
          <w:rFonts w:ascii="Times New Roman" w:hAnsi="Times New Roman" w:cs="Times New Roman"/>
          <w:sz w:val="24"/>
          <w:szCs w:val="24"/>
        </w:rPr>
        <w:t>/20</w:t>
      </w:r>
      <w:r w:rsidR="00733E82">
        <w:rPr>
          <w:rFonts w:ascii="Times New Roman" w:hAnsi="Times New Roman" w:cs="Times New Roman"/>
          <w:sz w:val="24"/>
          <w:szCs w:val="24"/>
        </w:rPr>
        <w:t>2</w:t>
      </w:r>
      <w:r w:rsidR="003768D1">
        <w:rPr>
          <w:rFonts w:ascii="Times New Roman" w:hAnsi="Times New Roman" w:cs="Times New Roman"/>
          <w:sz w:val="24"/>
          <w:szCs w:val="24"/>
        </w:rPr>
        <w:t>4</w:t>
      </w:r>
      <w:r w:rsidRPr="0075055B">
        <w:rPr>
          <w:rFonts w:ascii="Times New Roman" w:hAnsi="Times New Roman" w:cs="Times New Roman"/>
          <w:sz w:val="24"/>
          <w:szCs w:val="24"/>
        </w:rPr>
        <w:t xml:space="preserve"> navštevuje základnú školu</w:t>
      </w:r>
      <w:r w:rsidR="00733E82">
        <w:rPr>
          <w:rFonts w:ascii="Times New Roman" w:hAnsi="Times New Roman" w:cs="Times New Roman"/>
          <w:sz w:val="24"/>
          <w:szCs w:val="24"/>
        </w:rPr>
        <w:t xml:space="preserve"> 13</w:t>
      </w:r>
      <w:r w:rsidR="003768D1">
        <w:rPr>
          <w:rFonts w:ascii="Times New Roman" w:hAnsi="Times New Roman" w:cs="Times New Roman"/>
          <w:sz w:val="24"/>
          <w:szCs w:val="24"/>
        </w:rPr>
        <w:t>9</w:t>
      </w:r>
      <w:r w:rsidRPr="0075055B">
        <w:rPr>
          <w:rFonts w:ascii="Times New Roman" w:hAnsi="Times New Roman" w:cs="Times New Roman"/>
          <w:sz w:val="24"/>
          <w:szCs w:val="24"/>
        </w:rPr>
        <w:t xml:space="preserve"> žiakov </w:t>
      </w:r>
      <w:r w:rsidR="002D6755">
        <w:rPr>
          <w:rFonts w:ascii="Times New Roman" w:hAnsi="Times New Roman" w:cs="Times New Roman"/>
          <w:sz w:val="24"/>
          <w:szCs w:val="24"/>
        </w:rPr>
        <w:t xml:space="preserve"> - </w:t>
      </w:r>
      <w:r w:rsidRPr="0075055B">
        <w:rPr>
          <w:rFonts w:ascii="Times New Roman" w:hAnsi="Times New Roman" w:cs="Times New Roman"/>
          <w:sz w:val="24"/>
          <w:szCs w:val="24"/>
        </w:rPr>
        <w:t>stav k </w:t>
      </w:r>
      <w:r w:rsidR="003768D1">
        <w:rPr>
          <w:rFonts w:ascii="Times New Roman" w:hAnsi="Times New Roman" w:cs="Times New Roman"/>
          <w:sz w:val="24"/>
          <w:szCs w:val="24"/>
        </w:rPr>
        <w:t>4</w:t>
      </w:r>
      <w:r w:rsidRPr="0075055B">
        <w:rPr>
          <w:rFonts w:ascii="Times New Roman" w:hAnsi="Times New Roman" w:cs="Times New Roman"/>
          <w:sz w:val="24"/>
          <w:szCs w:val="24"/>
        </w:rPr>
        <w:t>.</w:t>
      </w:r>
      <w:r w:rsidR="009D4B59">
        <w:rPr>
          <w:rFonts w:ascii="Times New Roman" w:hAnsi="Times New Roman" w:cs="Times New Roman"/>
          <w:sz w:val="24"/>
          <w:szCs w:val="24"/>
        </w:rPr>
        <w:t xml:space="preserve"> </w:t>
      </w:r>
      <w:r w:rsidR="003768D1">
        <w:rPr>
          <w:rFonts w:ascii="Times New Roman" w:hAnsi="Times New Roman" w:cs="Times New Roman"/>
          <w:sz w:val="24"/>
          <w:szCs w:val="24"/>
        </w:rPr>
        <w:t>9</w:t>
      </w:r>
      <w:r w:rsidRPr="0075055B">
        <w:rPr>
          <w:rFonts w:ascii="Times New Roman" w:hAnsi="Times New Roman" w:cs="Times New Roman"/>
          <w:sz w:val="24"/>
          <w:szCs w:val="24"/>
        </w:rPr>
        <w:t>.</w:t>
      </w:r>
      <w:r w:rsidR="009D4B59">
        <w:rPr>
          <w:rFonts w:ascii="Times New Roman" w:hAnsi="Times New Roman" w:cs="Times New Roman"/>
          <w:sz w:val="24"/>
          <w:szCs w:val="24"/>
        </w:rPr>
        <w:t xml:space="preserve"> </w:t>
      </w:r>
      <w:r w:rsidRPr="0075055B">
        <w:rPr>
          <w:rFonts w:ascii="Times New Roman" w:hAnsi="Times New Roman" w:cs="Times New Roman"/>
          <w:sz w:val="24"/>
          <w:szCs w:val="24"/>
        </w:rPr>
        <w:t>20</w:t>
      </w:r>
      <w:r w:rsidR="00733E82">
        <w:rPr>
          <w:rFonts w:ascii="Times New Roman" w:hAnsi="Times New Roman" w:cs="Times New Roman"/>
          <w:sz w:val="24"/>
          <w:szCs w:val="24"/>
        </w:rPr>
        <w:t>23</w:t>
      </w:r>
      <w:r w:rsidRPr="0075055B">
        <w:rPr>
          <w:rFonts w:ascii="Times New Roman" w:hAnsi="Times New Roman" w:cs="Times New Roman"/>
          <w:sz w:val="24"/>
          <w:szCs w:val="24"/>
        </w:rPr>
        <w:t>.</w:t>
      </w:r>
    </w:p>
    <w:p w:rsidR="007B6BB4" w:rsidRPr="0075055B" w:rsidRDefault="002D6755" w:rsidP="00B6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 porovnanie - v septembri 2018 to bolo 108 žiakov)</w:t>
      </w:r>
      <w:r w:rsidR="00CD0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6ED" w:rsidRPr="0075055B" w:rsidRDefault="007B6BB4" w:rsidP="00B6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5B">
        <w:rPr>
          <w:rFonts w:ascii="Times New Roman" w:hAnsi="Times New Roman" w:cs="Times New Roman"/>
          <w:sz w:val="24"/>
          <w:szCs w:val="24"/>
        </w:rPr>
        <w:t>Materskú školu navštevuje v školskom roku 20</w:t>
      </w:r>
      <w:r w:rsidR="00733E82">
        <w:rPr>
          <w:rFonts w:ascii="Times New Roman" w:hAnsi="Times New Roman" w:cs="Times New Roman"/>
          <w:sz w:val="24"/>
          <w:szCs w:val="24"/>
        </w:rPr>
        <w:t>2</w:t>
      </w:r>
      <w:r w:rsidR="003768D1">
        <w:rPr>
          <w:rFonts w:ascii="Times New Roman" w:hAnsi="Times New Roman" w:cs="Times New Roman"/>
          <w:sz w:val="24"/>
          <w:szCs w:val="24"/>
        </w:rPr>
        <w:t>3</w:t>
      </w:r>
      <w:r w:rsidRPr="0075055B">
        <w:rPr>
          <w:rFonts w:ascii="Times New Roman" w:hAnsi="Times New Roman" w:cs="Times New Roman"/>
          <w:sz w:val="24"/>
          <w:szCs w:val="24"/>
        </w:rPr>
        <w:t>/20</w:t>
      </w:r>
      <w:r w:rsidR="00733E82">
        <w:rPr>
          <w:rFonts w:ascii="Times New Roman" w:hAnsi="Times New Roman" w:cs="Times New Roman"/>
          <w:sz w:val="24"/>
          <w:szCs w:val="24"/>
        </w:rPr>
        <w:t>2</w:t>
      </w:r>
      <w:r w:rsidR="003768D1">
        <w:rPr>
          <w:rFonts w:ascii="Times New Roman" w:hAnsi="Times New Roman" w:cs="Times New Roman"/>
          <w:sz w:val="24"/>
          <w:szCs w:val="24"/>
        </w:rPr>
        <w:t>4</w:t>
      </w:r>
      <w:r w:rsidRPr="0075055B">
        <w:rPr>
          <w:rFonts w:ascii="Times New Roman" w:hAnsi="Times New Roman" w:cs="Times New Roman"/>
          <w:sz w:val="24"/>
          <w:szCs w:val="24"/>
        </w:rPr>
        <w:t xml:space="preserve"> </w:t>
      </w:r>
      <w:r w:rsidR="00733E82">
        <w:rPr>
          <w:rFonts w:ascii="Times New Roman" w:hAnsi="Times New Roman" w:cs="Times New Roman"/>
          <w:sz w:val="24"/>
          <w:szCs w:val="24"/>
        </w:rPr>
        <w:t xml:space="preserve"> 45</w:t>
      </w:r>
      <w:r w:rsidRPr="0075055B">
        <w:rPr>
          <w:rFonts w:ascii="Times New Roman" w:hAnsi="Times New Roman" w:cs="Times New Roman"/>
          <w:sz w:val="24"/>
          <w:szCs w:val="24"/>
        </w:rPr>
        <w:t xml:space="preserve"> detí (stav k </w:t>
      </w:r>
      <w:r w:rsidR="003768D1">
        <w:rPr>
          <w:rFonts w:ascii="Times New Roman" w:hAnsi="Times New Roman" w:cs="Times New Roman"/>
          <w:sz w:val="24"/>
          <w:szCs w:val="24"/>
        </w:rPr>
        <w:t>4</w:t>
      </w:r>
      <w:r w:rsidRPr="0075055B">
        <w:rPr>
          <w:rFonts w:ascii="Times New Roman" w:hAnsi="Times New Roman" w:cs="Times New Roman"/>
          <w:sz w:val="24"/>
          <w:szCs w:val="24"/>
        </w:rPr>
        <w:t>.</w:t>
      </w:r>
      <w:r w:rsidR="009D4B59">
        <w:rPr>
          <w:rFonts w:ascii="Times New Roman" w:hAnsi="Times New Roman" w:cs="Times New Roman"/>
          <w:sz w:val="24"/>
          <w:szCs w:val="24"/>
        </w:rPr>
        <w:t xml:space="preserve"> </w:t>
      </w:r>
      <w:r w:rsidR="003768D1">
        <w:rPr>
          <w:rFonts w:ascii="Times New Roman" w:hAnsi="Times New Roman" w:cs="Times New Roman"/>
          <w:sz w:val="24"/>
          <w:szCs w:val="24"/>
        </w:rPr>
        <w:t>9</w:t>
      </w:r>
      <w:r w:rsidR="006E695E" w:rsidRPr="0075055B">
        <w:rPr>
          <w:rFonts w:ascii="Times New Roman" w:hAnsi="Times New Roman" w:cs="Times New Roman"/>
          <w:sz w:val="24"/>
          <w:szCs w:val="24"/>
        </w:rPr>
        <w:t>.</w:t>
      </w:r>
      <w:r w:rsidR="009D4B59">
        <w:rPr>
          <w:rFonts w:ascii="Times New Roman" w:hAnsi="Times New Roman" w:cs="Times New Roman"/>
          <w:sz w:val="24"/>
          <w:szCs w:val="24"/>
        </w:rPr>
        <w:t xml:space="preserve"> </w:t>
      </w:r>
      <w:r w:rsidRPr="0075055B">
        <w:rPr>
          <w:rFonts w:ascii="Times New Roman" w:hAnsi="Times New Roman" w:cs="Times New Roman"/>
          <w:sz w:val="24"/>
          <w:szCs w:val="24"/>
        </w:rPr>
        <w:t>20</w:t>
      </w:r>
      <w:r w:rsidR="00733E82">
        <w:rPr>
          <w:rFonts w:ascii="Times New Roman" w:hAnsi="Times New Roman" w:cs="Times New Roman"/>
          <w:sz w:val="24"/>
          <w:szCs w:val="24"/>
        </w:rPr>
        <w:t>23</w:t>
      </w:r>
      <w:r w:rsidRPr="0075055B">
        <w:rPr>
          <w:rFonts w:ascii="Times New Roman" w:hAnsi="Times New Roman" w:cs="Times New Roman"/>
          <w:sz w:val="24"/>
          <w:szCs w:val="24"/>
        </w:rPr>
        <w:t xml:space="preserve">). Pracujú v dvoch triedach s celodennou </w:t>
      </w:r>
      <w:r w:rsidR="00733E82">
        <w:rPr>
          <w:rFonts w:ascii="Times New Roman" w:hAnsi="Times New Roman" w:cs="Times New Roman"/>
          <w:sz w:val="24"/>
          <w:szCs w:val="24"/>
        </w:rPr>
        <w:t>v</w:t>
      </w:r>
      <w:r w:rsidR="009D4B59">
        <w:rPr>
          <w:rFonts w:ascii="Times New Roman" w:hAnsi="Times New Roman" w:cs="Times New Roman"/>
          <w:sz w:val="24"/>
          <w:szCs w:val="24"/>
        </w:rPr>
        <w:t>ýchovou a vzdelávaním.</w:t>
      </w:r>
    </w:p>
    <w:p w:rsidR="007B6BB4" w:rsidRPr="0075055B" w:rsidRDefault="007B6BB4" w:rsidP="00B6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5B">
        <w:rPr>
          <w:rFonts w:ascii="Times New Roman" w:hAnsi="Times New Roman" w:cs="Times New Roman"/>
          <w:sz w:val="24"/>
          <w:szCs w:val="24"/>
        </w:rPr>
        <w:t>Školský klub pracuje v</w:t>
      </w:r>
      <w:r w:rsidR="00733E82">
        <w:rPr>
          <w:rFonts w:ascii="Times New Roman" w:hAnsi="Times New Roman" w:cs="Times New Roman"/>
          <w:sz w:val="24"/>
          <w:szCs w:val="24"/>
        </w:rPr>
        <w:t> dvoch oddeleniach</w:t>
      </w:r>
      <w:r w:rsidRPr="0075055B">
        <w:rPr>
          <w:rFonts w:ascii="Times New Roman" w:hAnsi="Times New Roman" w:cs="Times New Roman"/>
          <w:sz w:val="24"/>
          <w:szCs w:val="24"/>
        </w:rPr>
        <w:t xml:space="preserve"> s počtom žiakov </w:t>
      </w:r>
      <w:r w:rsidR="00733E82">
        <w:rPr>
          <w:rFonts w:ascii="Times New Roman" w:hAnsi="Times New Roman" w:cs="Times New Roman"/>
          <w:sz w:val="24"/>
          <w:szCs w:val="24"/>
        </w:rPr>
        <w:t>5</w:t>
      </w:r>
      <w:r w:rsidR="003768D1">
        <w:rPr>
          <w:rFonts w:ascii="Times New Roman" w:hAnsi="Times New Roman" w:cs="Times New Roman"/>
          <w:sz w:val="24"/>
          <w:szCs w:val="24"/>
        </w:rPr>
        <w:t>4</w:t>
      </w:r>
      <w:r w:rsidRPr="0075055B">
        <w:rPr>
          <w:rFonts w:ascii="Times New Roman" w:hAnsi="Times New Roman" w:cs="Times New Roman"/>
          <w:sz w:val="24"/>
          <w:szCs w:val="24"/>
        </w:rPr>
        <w:t xml:space="preserve"> (stav k </w:t>
      </w:r>
      <w:r w:rsidR="003768D1">
        <w:rPr>
          <w:rFonts w:ascii="Times New Roman" w:hAnsi="Times New Roman" w:cs="Times New Roman"/>
          <w:sz w:val="24"/>
          <w:szCs w:val="24"/>
        </w:rPr>
        <w:t>4</w:t>
      </w:r>
      <w:r w:rsidRPr="0075055B">
        <w:rPr>
          <w:rFonts w:ascii="Times New Roman" w:hAnsi="Times New Roman" w:cs="Times New Roman"/>
          <w:sz w:val="24"/>
          <w:szCs w:val="24"/>
        </w:rPr>
        <w:t>.</w:t>
      </w:r>
      <w:r w:rsidR="009D4B59">
        <w:rPr>
          <w:rFonts w:ascii="Times New Roman" w:hAnsi="Times New Roman" w:cs="Times New Roman"/>
          <w:sz w:val="24"/>
          <w:szCs w:val="24"/>
        </w:rPr>
        <w:t xml:space="preserve"> </w:t>
      </w:r>
      <w:r w:rsidR="003768D1">
        <w:rPr>
          <w:rFonts w:ascii="Times New Roman" w:hAnsi="Times New Roman" w:cs="Times New Roman"/>
          <w:sz w:val="24"/>
          <w:szCs w:val="24"/>
        </w:rPr>
        <w:t>9</w:t>
      </w:r>
      <w:r w:rsidRPr="0075055B">
        <w:rPr>
          <w:rFonts w:ascii="Times New Roman" w:hAnsi="Times New Roman" w:cs="Times New Roman"/>
          <w:sz w:val="24"/>
          <w:szCs w:val="24"/>
        </w:rPr>
        <w:t>.</w:t>
      </w:r>
      <w:r w:rsidR="009D4B59">
        <w:rPr>
          <w:rFonts w:ascii="Times New Roman" w:hAnsi="Times New Roman" w:cs="Times New Roman"/>
          <w:sz w:val="24"/>
          <w:szCs w:val="24"/>
        </w:rPr>
        <w:t xml:space="preserve"> </w:t>
      </w:r>
      <w:r w:rsidRPr="0075055B">
        <w:rPr>
          <w:rFonts w:ascii="Times New Roman" w:hAnsi="Times New Roman" w:cs="Times New Roman"/>
          <w:sz w:val="24"/>
          <w:szCs w:val="24"/>
        </w:rPr>
        <w:t>20</w:t>
      </w:r>
      <w:r w:rsidR="00733E82">
        <w:rPr>
          <w:rFonts w:ascii="Times New Roman" w:hAnsi="Times New Roman" w:cs="Times New Roman"/>
          <w:sz w:val="24"/>
          <w:szCs w:val="24"/>
        </w:rPr>
        <w:t>23</w:t>
      </w:r>
      <w:r w:rsidRPr="007505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6BB4" w:rsidRPr="0075055B" w:rsidRDefault="007B6BB4" w:rsidP="00B6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5B">
        <w:rPr>
          <w:rFonts w:ascii="Times New Roman" w:hAnsi="Times New Roman" w:cs="Times New Roman"/>
          <w:sz w:val="24"/>
          <w:szCs w:val="24"/>
        </w:rPr>
        <w:t>Zariadenie školského stravovania – výdajná školská jedáleň zabezpečuje celodenné stravovanie pre deti materskej školy, obedy pre žiakov základnej školy a stravovanie zamestnancov školy.</w:t>
      </w:r>
    </w:p>
    <w:p w:rsidR="006E695E" w:rsidRPr="00A46353" w:rsidRDefault="007B6BB4" w:rsidP="00B6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5B">
        <w:rPr>
          <w:rFonts w:ascii="Times New Roman" w:hAnsi="Times New Roman" w:cs="Times New Roman"/>
          <w:sz w:val="24"/>
          <w:szCs w:val="24"/>
        </w:rPr>
        <w:t>Základnú školu s materskou školou Jána Hollého, Pobedim 433 navštevujú žiaci z </w:t>
      </w:r>
      <w:r w:rsidRPr="00A46353">
        <w:rPr>
          <w:rFonts w:ascii="Times New Roman" w:hAnsi="Times New Roman" w:cs="Times New Roman"/>
          <w:sz w:val="24"/>
          <w:szCs w:val="24"/>
        </w:rPr>
        <w:t>Pobedima</w:t>
      </w:r>
      <w:r w:rsidRPr="0075055B">
        <w:rPr>
          <w:rFonts w:ascii="Times New Roman" w:hAnsi="Times New Roman" w:cs="Times New Roman"/>
          <w:sz w:val="24"/>
          <w:szCs w:val="24"/>
        </w:rPr>
        <w:t xml:space="preserve"> a</w:t>
      </w:r>
      <w:r w:rsidR="00A46353">
        <w:rPr>
          <w:rFonts w:ascii="Times New Roman" w:hAnsi="Times New Roman" w:cs="Times New Roman"/>
          <w:sz w:val="24"/>
          <w:szCs w:val="24"/>
        </w:rPr>
        <w:t> </w:t>
      </w:r>
      <w:r w:rsidRPr="0075055B">
        <w:rPr>
          <w:rFonts w:ascii="Times New Roman" w:hAnsi="Times New Roman" w:cs="Times New Roman"/>
          <w:sz w:val="24"/>
          <w:szCs w:val="24"/>
        </w:rPr>
        <w:t>z</w:t>
      </w:r>
      <w:r w:rsidR="00A46353">
        <w:rPr>
          <w:rFonts w:ascii="Times New Roman" w:hAnsi="Times New Roman" w:cs="Times New Roman"/>
          <w:sz w:val="24"/>
          <w:szCs w:val="24"/>
        </w:rPr>
        <w:t xml:space="preserve"> </w:t>
      </w:r>
      <w:r w:rsidRPr="0075055B">
        <w:rPr>
          <w:rFonts w:ascii="Times New Roman" w:hAnsi="Times New Roman" w:cs="Times New Roman"/>
          <w:sz w:val="24"/>
          <w:szCs w:val="24"/>
        </w:rPr>
        <w:t xml:space="preserve">obcí – Bašovce, </w:t>
      </w:r>
      <w:r w:rsidRPr="00A46353">
        <w:rPr>
          <w:rFonts w:ascii="Times New Roman" w:hAnsi="Times New Roman" w:cs="Times New Roman"/>
          <w:sz w:val="24"/>
          <w:szCs w:val="24"/>
        </w:rPr>
        <w:t xml:space="preserve">Podolie, Ostrov, Horná Streda, Prašník, </w:t>
      </w:r>
      <w:r w:rsidR="00733E82" w:rsidRPr="00A46353">
        <w:rPr>
          <w:rFonts w:ascii="Times New Roman" w:hAnsi="Times New Roman" w:cs="Times New Roman"/>
          <w:sz w:val="24"/>
          <w:szCs w:val="24"/>
        </w:rPr>
        <w:t>Veľké Orvište, Čachtice, Častkovce, Rakovice, Hôrka</w:t>
      </w:r>
      <w:r w:rsidR="00A46353" w:rsidRPr="00A46353">
        <w:rPr>
          <w:rFonts w:ascii="Times New Roman" w:hAnsi="Times New Roman" w:cs="Times New Roman"/>
          <w:sz w:val="24"/>
          <w:szCs w:val="24"/>
        </w:rPr>
        <w:t xml:space="preserve"> nad Váhom, Potvorice, Trebatice, Brunovce</w:t>
      </w:r>
      <w:r w:rsidR="00A46353">
        <w:rPr>
          <w:rFonts w:ascii="Times New Roman" w:hAnsi="Times New Roman" w:cs="Times New Roman"/>
          <w:sz w:val="24"/>
          <w:szCs w:val="24"/>
        </w:rPr>
        <w:t>.</w:t>
      </w:r>
    </w:p>
    <w:p w:rsidR="009D4B59" w:rsidRPr="009D4B59" w:rsidRDefault="009D4B59" w:rsidP="007C020A">
      <w:pPr>
        <w:spacing w:before="120"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6353">
        <w:rPr>
          <w:rFonts w:ascii="Times New Roman" w:hAnsi="Times New Roman" w:cs="Times New Roman"/>
          <w:b/>
          <w:i/>
          <w:sz w:val="24"/>
          <w:szCs w:val="24"/>
        </w:rPr>
        <w:t>Zamestnanci</w:t>
      </w:r>
    </w:p>
    <w:p w:rsidR="002D6755" w:rsidRPr="00CD0CAF" w:rsidRDefault="009D4B59" w:rsidP="00B637AE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55B">
        <w:rPr>
          <w:rFonts w:ascii="Times New Roman" w:hAnsi="Times New Roman" w:cs="Times New Roman"/>
          <w:sz w:val="24"/>
          <w:szCs w:val="24"/>
        </w:rPr>
        <w:t xml:space="preserve">V základnej škole pracuje zmiešaný </w:t>
      </w:r>
      <w:r w:rsidR="002D6755">
        <w:rPr>
          <w:rFonts w:ascii="Times New Roman" w:hAnsi="Times New Roman" w:cs="Times New Roman"/>
          <w:sz w:val="24"/>
          <w:szCs w:val="24"/>
        </w:rPr>
        <w:t xml:space="preserve">devätnásťčlenný </w:t>
      </w:r>
      <w:r w:rsidRPr="0075055B">
        <w:rPr>
          <w:rFonts w:ascii="Times New Roman" w:hAnsi="Times New Roman" w:cs="Times New Roman"/>
          <w:sz w:val="24"/>
          <w:szCs w:val="24"/>
        </w:rPr>
        <w:t>pedagogický kolektív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6755" w:rsidRPr="002D6755">
        <w:rPr>
          <w:rFonts w:ascii="Times New Roman" w:hAnsi="Times New Roman" w:cs="Times New Roman"/>
          <w:sz w:val="24"/>
          <w:szCs w:val="24"/>
        </w:rPr>
        <w:t xml:space="preserve">10 </w:t>
      </w:r>
      <w:r w:rsidRPr="002D6755">
        <w:rPr>
          <w:rFonts w:ascii="Times New Roman" w:hAnsi="Times New Roman" w:cs="Times New Roman"/>
          <w:sz w:val="24"/>
          <w:szCs w:val="24"/>
        </w:rPr>
        <w:t xml:space="preserve">učiteliek, </w:t>
      </w:r>
      <w:r w:rsidR="00733E82" w:rsidRPr="002D6755">
        <w:rPr>
          <w:rFonts w:ascii="Times New Roman" w:hAnsi="Times New Roman" w:cs="Times New Roman"/>
          <w:sz w:val="24"/>
          <w:szCs w:val="24"/>
        </w:rPr>
        <w:t>5 pedagogických asistentov</w:t>
      </w:r>
      <w:r w:rsidRPr="002D6755">
        <w:rPr>
          <w:rFonts w:ascii="Times New Roman" w:hAnsi="Times New Roman" w:cs="Times New Roman"/>
          <w:sz w:val="24"/>
          <w:szCs w:val="24"/>
        </w:rPr>
        <w:t xml:space="preserve">  a </w:t>
      </w:r>
      <w:r w:rsidR="002D6755" w:rsidRPr="002D6755">
        <w:rPr>
          <w:rFonts w:ascii="Times New Roman" w:hAnsi="Times New Roman" w:cs="Times New Roman"/>
          <w:sz w:val="24"/>
          <w:szCs w:val="24"/>
        </w:rPr>
        <w:t>4</w:t>
      </w:r>
      <w:r w:rsidRPr="002D6755">
        <w:rPr>
          <w:rFonts w:ascii="Times New Roman" w:hAnsi="Times New Roman" w:cs="Times New Roman"/>
          <w:sz w:val="24"/>
          <w:szCs w:val="24"/>
        </w:rPr>
        <w:t xml:space="preserve"> učitelia.</w:t>
      </w:r>
      <w:r w:rsidRPr="0075055B">
        <w:rPr>
          <w:rFonts w:ascii="Times New Roman" w:hAnsi="Times New Roman" w:cs="Times New Roman"/>
          <w:sz w:val="24"/>
          <w:szCs w:val="24"/>
        </w:rPr>
        <w:t xml:space="preserve"> </w:t>
      </w:r>
      <w:r w:rsidR="00927522" w:rsidRPr="0075055B">
        <w:rPr>
          <w:rFonts w:ascii="Times New Roman" w:hAnsi="Times New Roman" w:cs="Times New Roman"/>
          <w:sz w:val="24"/>
          <w:szCs w:val="24"/>
        </w:rPr>
        <w:t xml:space="preserve">V materskej škole pracujú </w:t>
      </w:r>
      <w:r w:rsidR="00733E82">
        <w:rPr>
          <w:rFonts w:ascii="Times New Roman" w:hAnsi="Times New Roman" w:cs="Times New Roman"/>
          <w:sz w:val="24"/>
          <w:szCs w:val="24"/>
        </w:rPr>
        <w:t>štyri</w:t>
      </w:r>
      <w:r w:rsidR="00927522" w:rsidRPr="0075055B">
        <w:rPr>
          <w:rFonts w:ascii="Times New Roman" w:hAnsi="Times New Roman" w:cs="Times New Roman"/>
          <w:sz w:val="24"/>
          <w:szCs w:val="24"/>
        </w:rPr>
        <w:t xml:space="preserve"> učiteľky</w:t>
      </w:r>
      <w:bookmarkEnd w:id="0"/>
      <w:r w:rsidR="002D6755">
        <w:rPr>
          <w:rFonts w:ascii="Times New Roman" w:hAnsi="Times New Roman" w:cs="Times New Roman"/>
          <w:sz w:val="24"/>
          <w:szCs w:val="24"/>
        </w:rPr>
        <w:t xml:space="preserve">. </w:t>
      </w:r>
      <w:r w:rsidR="00927522" w:rsidRPr="0075055B">
        <w:rPr>
          <w:rFonts w:ascii="Times New Roman" w:hAnsi="Times New Roman" w:cs="Times New Roman"/>
          <w:sz w:val="24"/>
          <w:szCs w:val="24"/>
        </w:rPr>
        <w:t xml:space="preserve">V ŠKD </w:t>
      </w:r>
      <w:r w:rsidR="007E2890" w:rsidRPr="0075055B">
        <w:rPr>
          <w:rFonts w:ascii="Times New Roman" w:hAnsi="Times New Roman" w:cs="Times New Roman"/>
          <w:sz w:val="24"/>
          <w:szCs w:val="24"/>
        </w:rPr>
        <w:t>pracuj</w:t>
      </w:r>
      <w:r w:rsidR="00733E82">
        <w:rPr>
          <w:rFonts w:ascii="Times New Roman" w:hAnsi="Times New Roman" w:cs="Times New Roman"/>
          <w:sz w:val="24"/>
          <w:szCs w:val="24"/>
        </w:rPr>
        <w:t>ú</w:t>
      </w:r>
      <w:r w:rsidR="007E2890" w:rsidRPr="0075055B">
        <w:rPr>
          <w:rFonts w:ascii="Times New Roman" w:hAnsi="Times New Roman" w:cs="Times New Roman"/>
          <w:sz w:val="24"/>
          <w:szCs w:val="24"/>
        </w:rPr>
        <w:t xml:space="preserve"> </w:t>
      </w:r>
      <w:r w:rsidR="00733E82">
        <w:rPr>
          <w:rFonts w:ascii="Times New Roman" w:hAnsi="Times New Roman" w:cs="Times New Roman"/>
          <w:sz w:val="24"/>
          <w:szCs w:val="24"/>
        </w:rPr>
        <w:t>dve vychovávateľky.</w:t>
      </w:r>
      <w:r w:rsidR="00CD0CAF">
        <w:rPr>
          <w:rFonts w:ascii="Times New Roman" w:hAnsi="Times New Roman" w:cs="Times New Roman"/>
          <w:sz w:val="24"/>
          <w:szCs w:val="24"/>
        </w:rPr>
        <w:t xml:space="preserve"> </w:t>
      </w:r>
      <w:r w:rsidR="007E2890" w:rsidRPr="0075055B">
        <w:rPr>
          <w:rFonts w:ascii="Times New Roman" w:hAnsi="Times New Roman" w:cs="Times New Roman"/>
          <w:sz w:val="24"/>
          <w:szCs w:val="24"/>
        </w:rPr>
        <w:t>V škole pracuj</w:t>
      </w:r>
      <w:r w:rsidR="00311F55">
        <w:rPr>
          <w:rFonts w:ascii="Times New Roman" w:hAnsi="Times New Roman" w:cs="Times New Roman"/>
          <w:sz w:val="24"/>
          <w:szCs w:val="24"/>
        </w:rPr>
        <w:t>ú aj nepedagogickí zamestnanci:</w:t>
      </w:r>
      <w:r w:rsidR="007E2890" w:rsidRPr="0075055B">
        <w:rPr>
          <w:rFonts w:ascii="Times New Roman" w:hAnsi="Times New Roman" w:cs="Times New Roman"/>
          <w:sz w:val="24"/>
          <w:szCs w:val="24"/>
        </w:rPr>
        <w:t xml:space="preserve"> ekonómka, </w:t>
      </w:r>
      <w:r w:rsidR="00733E82">
        <w:rPr>
          <w:rFonts w:ascii="Times New Roman" w:hAnsi="Times New Roman" w:cs="Times New Roman"/>
          <w:sz w:val="24"/>
          <w:szCs w:val="24"/>
        </w:rPr>
        <w:t>tri</w:t>
      </w:r>
      <w:r w:rsidR="007E2890" w:rsidRPr="0075055B">
        <w:rPr>
          <w:rFonts w:ascii="Times New Roman" w:hAnsi="Times New Roman" w:cs="Times New Roman"/>
          <w:sz w:val="24"/>
          <w:szCs w:val="24"/>
        </w:rPr>
        <w:t xml:space="preserve"> upratovačky</w:t>
      </w:r>
      <w:r w:rsidR="00C63F2A">
        <w:rPr>
          <w:rFonts w:ascii="Times New Roman" w:hAnsi="Times New Roman" w:cs="Times New Roman"/>
          <w:sz w:val="24"/>
          <w:szCs w:val="24"/>
        </w:rPr>
        <w:t xml:space="preserve">, </w:t>
      </w:r>
      <w:r w:rsidR="007E2890" w:rsidRPr="0075055B">
        <w:rPr>
          <w:rFonts w:ascii="Times New Roman" w:hAnsi="Times New Roman" w:cs="Times New Roman"/>
          <w:sz w:val="24"/>
          <w:szCs w:val="24"/>
        </w:rPr>
        <w:t xml:space="preserve">zamestnankyňa výdajnej školskej </w:t>
      </w:r>
      <w:r w:rsidR="0011387B" w:rsidRPr="0075055B">
        <w:rPr>
          <w:rFonts w:ascii="Times New Roman" w:hAnsi="Times New Roman" w:cs="Times New Roman"/>
          <w:sz w:val="24"/>
          <w:szCs w:val="24"/>
        </w:rPr>
        <w:t>jedálne</w:t>
      </w:r>
      <w:r w:rsidR="00C63F2A">
        <w:rPr>
          <w:rFonts w:ascii="Times New Roman" w:hAnsi="Times New Roman" w:cs="Times New Roman"/>
          <w:sz w:val="24"/>
          <w:szCs w:val="24"/>
        </w:rPr>
        <w:t xml:space="preserve"> a údržbár.</w:t>
      </w:r>
      <w:r w:rsidR="0011387B" w:rsidRPr="0075055B">
        <w:rPr>
          <w:rFonts w:ascii="Times New Roman" w:hAnsi="Times New Roman" w:cs="Times New Roman"/>
          <w:sz w:val="24"/>
          <w:szCs w:val="24"/>
        </w:rPr>
        <w:t xml:space="preserve"> V období vykurovania priestorov v škole pracuje kurič.</w:t>
      </w:r>
    </w:p>
    <w:p w:rsidR="00AC79B6" w:rsidRPr="00311F55" w:rsidRDefault="0011387B" w:rsidP="007C020A">
      <w:pPr>
        <w:spacing w:before="120"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F55">
        <w:rPr>
          <w:rFonts w:ascii="Times New Roman" w:hAnsi="Times New Roman" w:cs="Times New Roman"/>
          <w:b/>
          <w:i/>
          <w:sz w:val="24"/>
          <w:szCs w:val="24"/>
        </w:rPr>
        <w:t>Priestory</w:t>
      </w:r>
    </w:p>
    <w:p w:rsidR="00CD0CAF" w:rsidRDefault="0011387B" w:rsidP="00B6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55B">
        <w:rPr>
          <w:rFonts w:ascii="Times New Roman" w:hAnsi="Times New Roman" w:cs="Times New Roman"/>
          <w:sz w:val="24"/>
          <w:szCs w:val="24"/>
        </w:rPr>
        <w:t xml:space="preserve">Budova </w:t>
      </w:r>
      <w:r w:rsidR="00311F55">
        <w:rPr>
          <w:rFonts w:ascii="Times New Roman" w:hAnsi="Times New Roman" w:cs="Times New Roman"/>
          <w:sz w:val="24"/>
          <w:szCs w:val="24"/>
        </w:rPr>
        <w:t>základnej školy</w:t>
      </w:r>
      <w:r w:rsidRPr="0075055B">
        <w:rPr>
          <w:rFonts w:ascii="Times New Roman" w:hAnsi="Times New Roman" w:cs="Times New Roman"/>
          <w:sz w:val="24"/>
          <w:szCs w:val="24"/>
        </w:rPr>
        <w:t xml:space="preserve"> bola slávnostne otvorená 1.</w:t>
      </w:r>
      <w:r w:rsidR="00311F55">
        <w:rPr>
          <w:rFonts w:ascii="Times New Roman" w:hAnsi="Times New Roman" w:cs="Times New Roman"/>
          <w:sz w:val="24"/>
          <w:szCs w:val="24"/>
        </w:rPr>
        <w:t xml:space="preserve"> </w:t>
      </w:r>
      <w:r w:rsidRPr="0075055B">
        <w:rPr>
          <w:rFonts w:ascii="Times New Roman" w:hAnsi="Times New Roman" w:cs="Times New Roman"/>
          <w:sz w:val="24"/>
          <w:szCs w:val="24"/>
        </w:rPr>
        <w:t>9.</w:t>
      </w:r>
      <w:r w:rsidR="00311F55">
        <w:rPr>
          <w:rFonts w:ascii="Times New Roman" w:hAnsi="Times New Roman" w:cs="Times New Roman"/>
          <w:sz w:val="24"/>
          <w:szCs w:val="24"/>
        </w:rPr>
        <w:t xml:space="preserve"> </w:t>
      </w:r>
      <w:r w:rsidRPr="0075055B">
        <w:rPr>
          <w:rFonts w:ascii="Times New Roman" w:hAnsi="Times New Roman" w:cs="Times New Roman"/>
          <w:sz w:val="24"/>
          <w:szCs w:val="24"/>
        </w:rPr>
        <w:t>1961. V septembri 2011 sa do priestorov budovy základnej školy presťahovala materská škol</w:t>
      </w:r>
      <w:r w:rsidR="00AC79B6" w:rsidRPr="0075055B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7C020A" w:rsidRDefault="0011387B" w:rsidP="00B6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5B">
        <w:rPr>
          <w:rFonts w:ascii="Times New Roman" w:hAnsi="Times New Roman" w:cs="Times New Roman"/>
          <w:sz w:val="24"/>
          <w:szCs w:val="24"/>
        </w:rPr>
        <w:t xml:space="preserve">V  </w:t>
      </w:r>
      <w:r w:rsidR="00311F55">
        <w:rPr>
          <w:rFonts w:ascii="Times New Roman" w:hAnsi="Times New Roman" w:cs="Times New Roman"/>
          <w:sz w:val="24"/>
          <w:szCs w:val="24"/>
        </w:rPr>
        <w:t>priestoroch</w:t>
      </w:r>
      <w:r w:rsidRPr="0075055B">
        <w:rPr>
          <w:rFonts w:ascii="Times New Roman" w:hAnsi="Times New Roman" w:cs="Times New Roman"/>
          <w:sz w:val="24"/>
          <w:szCs w:val="24"/>
        </w:rPr>
        <w:t xml:space="preserve"> školy sa nachádza</w:t>
      </w:r>
      <w:r w:rsidR="00322660">
        <w:rPr>
          <w:rFonts w:ascii="Times New Roman" w:hAnsi="Times New Roman" w:cs="Times New Roman"/>
          <w:sz w:val="24"/>
          <w:szCs w:val="24"/>
        </w:rPr>
        <w:t xml:space="preserve">jú </w:t>
      </w:r>
    </w:p>
    <w:p w:rsidR="007C020A" w:rsidRDefault="007C020A" w:rsidP="00B637A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0A">
        <w:rPr>
          <w:rFonts w:ascii="Times New Roman" w:hAnsi="Times New Roman" w:cs="Times New Roman"/>
          <w:sz w:val="24"/>
          <w:szCs w:val="24"/>
        </w:rPr>
        <w:t xml:space="preserve">pre deti MŠ </w:t>
      </w:r>
      <w:r w:rsidR="0011387B" w:rsidRPr="007C020A">
        <w:rPr>
          <w:rFonts w:ascii="Times New Roman" w:hAnsi="Times New Roman" w:cs="Times New Roman"/>
          <w:sz w:val="24"/>
          <w:szCs w:val="24"/>
        </w:rPr>
        <w:t>2 učebn</w:t>
      </w:r>
      <w:r w:rsidR="000124D8" w:rsidRPr="007C020A">
        <w:rPr>
          <w:rFonts w:ascii="Times New Roman" w:hAnsi="Times New Roman" w:cs="Times New Roman"/>
          <w:sz w:val="24"/>
          <w:szCs w:val="24"/>
        </w:rPr>
        <w:t>e</w:t>
      </w:r>
      <w:r w:rsidR="006E695E" w:rsidRPr="007C020A">
        <w:rPr>
          <w:rFonts w:ascii="Times New Roman" w:hAnsi="Times New Roman" w:cs="Times New Roman"/>
          <w:sz w:val="24"/>
          <w:szCs w:val="24"/>
        </w:rPr>
        <w:t xml:space="preserve">, </w:t>
      </w:r>
      <w:r w:rsidR="00733E82" w:rsidRPr="007C020A">
        <w:rPr>
          <w:rFonts w:ascii="Times New Roman" w:hAnsi="Times New Roman" w:cs="Times New Roman"/>
          <w:sz w:val="24"/>
          <w:szCs w:val="24"/>
        </w:rPr>
        <w:t>2</w:t>
      </w:r>
      <w:r w:rsidR="0011387B" w:rsidRPr="007C020A">
        <w:rPr>
          <w:rFonts w:ascii="Times New Roman" w:hAnsi="Times New Roman" w:cs="Times New Roman"/>
          <w:sz w:val="24"/>
          <w:szCs w:val="24"/>
        </w:rPr>
        <w:t xml:space="preserve"> spál</w:t>
      </w:r>
      <w:r w:rsidR="00733E82" w:rsidRPr="007C020A">
        <w:rPr>
          <w:rFonts w:ascii="Times New Roman" w:hAnsi="Times New Roman" w:cs="Times New Roman"/>
          <w:sz w:val="24"/>
          <w:szCs w:val="24"/>
        </w:rPr>
        <w:t>ne</w:t>
      </w:r>
      <w:r w:rsidR="006E695E" w:rsidRPr="007C020A">
        <w:rPr>
          <w:rFonts w:ascii="Times New Roman" w:hAnsi="Times New Roman" w:cs="Times New Roman"/>
          <w:sz w:val="24"/>
          <w:szCs w:val="24"/>
        </w:rPr>
        <w:t xml:space="preserve">, </w:t>
      </w:r>
      <w:r w:rsidR="0011387B" w:rsidRPr="007C020A">
        <w:rPr>
          <w:rFonts w:ascii="Times New Roman" w:hAnsi="Times New Roman" w:cs="Times New Roman"/>
          <w:sz w:val="24"/>
          <w:szCs w:val="24"/>
        </w:rPr>
        <w:t>šatňa</w:t>
      </w:r>
      <w:r w:rsidR="000124D8" w:rsidRPr="007C020A">
        <w:rPr>
          <w:rFonts w:ascii="Times New Roman" w:hAnsi="Times New Roman" w:cs="Times New Roman"/>
          <w:sz w:val="24"/>
          <w:szCs w:val="24"/>
        </w:rPr>
        <w:t xml:space="preserve">, </w:t>
      </w:r>
      <w:r w:rsidR="0011387B" w:rsidRPr="007C020A">
        <w:rPr>
          <w:rFonts w:ascii="Times New Roman" w:hAnsi="Times New Roman" w:cs="Times New Roman"/>
          <w:sz w:val="24"/>
          <w:szCs w:val="24"/>
        </w:rPr>
        <w:t>soc</w:t>
      </w:r>
      <w:r w:rsidR="00311F55" w:rsidRPr="007C020A">
        <w:rPr>
          <w:rFonts w:ascii="Times New Roman" w:hAnsi="Times New Roman" w:cs="Times New Roman"/>
          <w:sz w:val="24"/>
          <w:szCs w:val="24"/>
        </w:rPr>
        <w:t xml:space="preserve">iálne </w:t>
      </w:r>
      <w:r w:rsidR="0011387B" w:rsidRPr="007C020A">
        <w:rPr>
          <w:rFonts w:ascii="Times New Roman" w:hAnsi="Times New Roman" w:cs="Times New Roman"/>
          <w:sz w:val="24"/>
          <w:szCs w:val="24"/>
        </w:rPr>
        <w:t xml:space="preserve">zariadenie </w:t>
      </w:r>
    </w:p>
    <w:p w:rsidR="00B637AE" w:rsidRPr="00B637AE" w:rsidRDefault="007C020A" w:rsidP="00B637A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 žiakov ZŠ </w:t>
      </w:r>
      <w:r w:rsidR="00322660" w:rsidRPr="007C020A">
        <w:rPr>
          <w:rFonts w:ascii="Times New Roman" w:hAnsi="Times New Roman" w:cs="Times New Roman"/>
          <w:sz w:val="24"/>
          <w:szCs w:val="24"/>
        </w:rPr>
        <w:t xml:space="preserve">deväť </w:t>
      </w:r>
      <w:r w:rsidR="0011387B" w:rsidRPr="007C020A">
        <w:rPr>
          <w:rFonts w:ascii="Times New Roman" w:hAnsi="Times New Roman" w:cs="Times New Roman"/>
          <w:sz w:val="24"/>
          <w:szCs w:val="24"/>
        </w:rPr>
        <w:t>tried</w:t>
      </w:r>
      <w:r w:rsidR="00322660" w:rsidRPr="007C020A">
        <w:rPr>
          <w:rFonts w:ascii="Times New Roman" w:hAnsi="Times New Roman" w:cs="Times New Roman"/>
          <w:sz w:val="24"/>
          <w:szCs w:val="24"/>
        </w:rPr>
        <w:t xml:space="preserve">, </w:t>
      </w:r>
      <w:r w:rsidR="0011387B" w:rsidRPr="007C020A">
        <w:rPr>
          <w:rFonts w:ascii="Times New Roman" w:hAnsi="Times New Roman" w:cs="Times New Roman"/>
          <w:sz w:val="24"/>
          <w:szCs w:val="24"/>
        </w:rPr>
        <w:t>počítačová učebňa</w:t>
      </w:r>
      <w:r w:rsidR="00322660" w:rsidRPr="007C020A">
        <w:rPr>
          <w:rFonts w:ascii="Times New Roman" w:hAnsi="Times New Roman" w:cs="Times New Roman"/>
          <w:sz w:val="24"/>
          <w:szCs w:val="24"/>
        </w:rPr>
        <w:t xml:space="preserve">, </w:t>
      </w:r>
      <w:r w:rsidR="0007428D" w:rsidRPr="007C020A">
        <w:rPr>
          <w:rFonts w:ascii="Times New Roman" w:hAnsi="Times New Roman" w:cs="Times New Roman"/>
          <w:sz w:val="24"/>
          <w:szCs w:val="24"/>
        </w:rPr>
        <w:t>šatne pre žiakov</w:t>
      </w:r>
      <w:r w:rsidR="006E695E" w:rsidRPr="007C020A">
        <w:rPr>
          <w:rFonts w:ascii="Times New Roman" w:hAnsi="Times New Roman" w:cs="Times New Roman"/>
          <w:sz w:val="24"/>
          <w:szCs w:val="24"/>
        </w:rPr>
        <w:t xml:space="preserve">, </w:t>
      </w:r>
      <w:r w:rsidR="0007428D" w:rsidRPr="007C020A">
        <w:rPr>
          <w:rFonts w:ascii="Times New Roman" w:hAnsi="Times New Roman" w:cs="Times New Roman"/>
          <w:sz w:val="24"/>
          <w:szCs w:val="24"/>
        </w:rPr>
        <w:t>kabinety pre</w:t>
      </w:r>
      <w:r w:rsidR="00322660" w:rsidRPr="007C020A">
        <w:rPr>
          <w:rFonts w:ascii="Times New Roman" w:hAnsi="Times New Roman" w:cs="Times New Roman"/>
          <w:sz w:val="24"/>
          <w:szCs w:val="24"/>
        </w:rPr>
        <w:t xml:space="preserve"> </w:t>
      </w:r>
      <w:r w:rsidR="0007428D" w:rsidRPr="007C020A">
        <w:rPr>
          <w:rFonts w:ascii="Times New Roman" w:hAnsi="Times New Roman" w:cs="Times New Roman"/>
          <w:sz w:val="24"/>
          <w:szCs w:val="24"/>
        </w:rPr>
        <w:t>učiteľo</w:t>
      </w:r>
      <w:r w:rsidR="00322660" w:rsidRPr="007C020A">
        <w:rPr>
          <w:rFonts w:ascii="Times New Roman" w:hAnsi="Times New Roman" w:cs="Times New Roman"/>
          <w:sz w:val="24"/>
          <w:szCs w:val="24"/>
        </w:rPr>
        <w:t xml:space="preserve">v, </w:t>
      </w:r>
      <w:r w:rsidR="00A35C2E" w:rsidRPr="007C020A">
        <w:rPr>
          <w:rFonts w:ascii="Times New Roman" w:hAnsi="Times New Roman" w:cs="Times New Roman"/>
          <w:sz w:val="24"/>
          <w:szCs w:val="24"/>
        </w:rPr>
        <w:t xml:space="preserve">spoločná </w:t>
      </w:r>
      <w:r w:rsidR="0007428D" w:rsidRPr="007C020A">
        <w:rPr>
          <w:rFonts w:ascii="Times New Roman" w:hAnsi="Times New Roman" w:cs="Times New Roman"/>
          <w:sz w:val="24"/>
          <w:szCs w:val="24"/>
        </w:rPr>
        <w:t>kancelária RŠ</w:t>
      </w:r>
      <w:r w:rsidR="00733E82" w:rsidRPr="007C020A">
        <w:rPr>
          <w:rFonts w:ascii="Times New Roman" w:hAnsi="Times New Roman" w:cs="Times New Roman"/>
          <w:sz w:val="24"/>
          <w:szCs w:val="24"/>
        </w:rPr>
        <w:t xml:space="preserve"> a ZRŠ,</w:t>
      </w:r>
      <w:r w:rsidR="006E695E" w:rsidRPr="007C020A">
        <w:rPr>
          <w:rFonts w:ascii="Times New Roman" w:hAnsi="Times New Roman" w:cs="Times New Roman"/>
          <w:sz w:val="24"/>
          <w:szCs w:val="24"/>
        </w:rPr>
        <w:t xml:space="preserve"> zborovňa</w:t>
      </w:r>
      <w:r w:rsidR="00322660" w:rsidRPr="007C020A">
        <w:rPr>
          <w:rFonts w:ascii="Times New Roman" w:hAnsi="Times New Roman" w:cs="Times New Roman"/>
          <w:sz w:val="24"/>
          <w:szCs w:val="24"/>
        </w:rPr>
        <w:t>, t</w:t>
      </w:r>
      <w:r w:rsidR="0007428D" w:rsidRPr="007C020A">
        <w:rPr>
          <w:rFonts w:ascii="Times New Roman" w:hAnsi="Times New Roman" w:cs="Times New Roman"/>
          <w:sz w:val="24"/>
          <w:szCs w:val="24"/>
        </w:rPr>
        <w:t>elocvičňa</w:t>
      </w:r>
      <w:r w:rsidR="006E695E" w:rsidRPr="007C020A">
        <w:rPr>
          <w:rFonts w:ascii="Times New Roman" w:hAnsi="Times New Roman" w:cs="Times New Roman"/>
          <w:sz w:val="24"/>
          <w:szCs w:val="24"/>
        </w:rPr>
        <w:t>, školská knižnica, relaxačná miestnosť</w:t>
      </w:r>
      <w:r w:rsidR="00322660" w:rsidRPr="007C020A">
        <w:rPr>
          <w:rFonts w:ascii="Times New Roman" w:hAnsi="Times New Roman" w:cs="Times New Roman"/>
          <w:sz w:val="24"/>
          <w:szCs w:val="24"/>
        </w:rPr>
        <w:t xml:space="preserve">, </w:t>
      </w:r>
      <w:r w:rsidR="0007428D" w:rsidRPr="007C020A">
        <w:rPr>
          <w:rFonts w:ascii="Times New Roman" w:hAnsi="Times New Roman" w:cs="Times New Roman"/>
          <w:sz w:val="24"/>
          <w:szCs w:val="24"/>
        </w:rPr>
        <w:t>výdajná školská jedáleň</w:t>
      </w:r>
      <w:r w:rsidR="00322660" w:rsidRPr="007C020A">
        <w:rPr>
          <w:rFonts w:ascii="Times New Roman" w:hAnsi="Times New Roman" w:cs="Times New Roman"/>
          <w:sz w:val="24"/>
          <w:szCs w:val="24"/>
        </w:rPr>
        <w:t>.</w:t>
      </w:r>
    </w:p>
    <w:p w:rsidR="00AE20A6" w:rsidRPr="003768D1" w:rsidRDefault="00AE20A6" w:rsidP="003768D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3B31" w:rsidRPr="00AE20A6" w:rsidRDefault="002A3B31" w:rsidP="00AE20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B31">
        <w:rPr>
          <w:rFonts w:ascii="Times New Roman" w:hAnsi="Times New Roman" w:cs="Times New Roman"/>
          <w:b/>
          <w:bCs/>
          <w:sz w:val="24"/>
          <w:szCs w:val="24"/>
        </w:rPr>
        <w:t>Východiská</w:t>
      </w:r>
    </w:p>
    <w:p w:rsidR="00CD0CAF" w:rsidRDefault="00CD0CAF" w:rsidP="006A4743">
      <w:pPr>
        <w:pStyle w:val="Odsekzoznamu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743">
        <w:rPr>
          <w:rFonts w:ascii="Times New Roman" w:hAnsi="Times New Roman" w:cs="Times New Roman"/>
          <w:b/>
          <w:bCs/>
          <w:sz w:val="28"/>
          <w:szCs w:val="28"/>
        </w:rPr>
        <w:t>SWOT ANALÝZA ŠKOLY</w:t>
      </w:r>
    </w:p>
    <w:p w:rsidR="00EA71E2" w:rsidRPr="006A4743" w:rsidRDefault="00EA71E2" w:rsidP="006A4743">
      <w:pPr>
        <w:pStyle w:val="Odsekzoznamu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riekatabuky"/>
        <w:tblW w:w="10348" w:type="dxa"/>
        <w:tblInd w:w="-714" w:type="dxa"/>
        <w:tblLook w:val="04A0" w:firstRow="1" w:lastRow="0" w:firstColumn="1" w:lastColumn="0" w:noHBand="0" w:noVBand="1"/>
      </w:tblPr>
      <w:tblGrid>
        <w:gridCol w:w="5621"/>
        <w:gridCol w:w="4727"/>
      </w:tblGrid>
      <w:tr w:rsidR="00233815" w:rsidTr="006A4743">
        <w:tc>
          <w:tcPr>
            <w:tcW w:w="5621" w:type="dxa"/>
          </w:tcPr>
          <w:p w:rsidR="00C165A9" w:rsidRPr="00322660" w:rsidRDefault="00C165A9" w:rsidP="00322660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 </w:t>
            </w:r>
            <w:r w:rsidR="006A4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32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 školy</w:t>
            </w:r>
          </w:p>
        </w:tc>
        <w:tc>
          <w:tcPr>
            <w:tcW w:w="4727" w:type="dxa"/>
          </w:tcPr>
          <w:p w:rsidR="00C165A9" w:rsidRPr="00322660" w:rsidRDefault="00C165A9" w:rsidP="00322660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6A4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32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 školy</w:t>
            </w:r>
          </w:p>
        </w:tc>
      </w:tr>
      <w:tr w:rsidR="00233815" w:rsidTr="006A4743">
        <w:tc>
          <w:tcPr>
            <w:tcW w:w="5621" w:type="dxa"/>
          </w:tcPr>
          <w:p w:rsidR="00C165A9" w:rsidRDefault="00C165A9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rodinný typ školy, menší počet žiakov v triedach</w:t>
            </w:r>
          </w:p>
          <w:p w:rsidR="00C165A9" w:rsidRDefault="00C165A9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útulné prostredie vo všetkých priestoroch školy</w:t>
            </w:r>
          </w:p>
          <w:p w:rsidR="009B3274" w:rsidRDefault="009B3274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triedy vybavené interaktívnymi tabuľami alebo dataprojektormi</w:t>
            </w:r>
          </w:p>
          <w:p w:rsidR="001D25C4" w:rsidRDefault="001D25C4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telocvičňa so zrekonštruovanou podlahou</w:t>
            </w:r>
          </w:p>
          <w:p w:rsidR="009B3274" w:rsidRDefault="009B3274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pokrytie internetom v priestoroch školy</w:t>
            </w:r>
          </w:p>
          <w:p w:rsidR="00C165A9" w:rsidRDefault="00C165A9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budovanie inkluzívnej školy</w:t>
            </w:r>
          </w:p>
          <w:p w:rsidR="009C54C0" w:rsidRDefault="009C54C0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starostlivosť o deti so špeciálnymi výchovno-vzdelávacími potrebami</w:t>
            </w:r>
          </w:p>
          <w:p w:rsidR="00C165A9" w:rsidRDefault="00C165A9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vnútorná klíma školy</w:t>
            </w:r>
            <w:r w:rsidR="009C54C0">
              <w:rPr>
                <w:rFonts w:ascii="Times New Roman" w:hAnsi="Times New Roman" w:cs="Times New Roman"/>
                <w:sz w:val="24"/>
                <w:szCs w:val="24"/>
              </w:rPr>
              <w:t>, dobré vzťahy medzi zamestnancami</w:t>
            </w:r>
          </w:p>
          <w:p w:rsidR="00C165A9" w:rsidRDefault="00C165A9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dobrý imidž školy</w:t>
            </w:r>
          </w:p>
          <w:p w:rsidR="00C165A9" w:rsidRDefault="00C165A9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kvalifikovaný pedagogický zbor</w:t>
            </w:r>
          </w:p>
          <w:p w:rsidR="009B3274" w:rsidRDefault="009B3274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úspešnosť našich absolventov na stredných školách</w:t>
            </w:r>
          </w:p>
          <w:p w:rsidR="009B3274" w:rsidRDefault="009B3274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úspešnosť našich žiakov na súťažiach a olympiádach</w:t>
            </w:r>
          </w:p>
          <w:p w:rsidR="001D25C4" w:rsidRDefault="001D25C4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vzdelávania učiteľov zamerané na stimuláciu a podporu zefektívňovania kvality ich práce</w:t>
            </w:r>
          </w:p>
          <w:p w:rsidR="001D25C4" w:rsidRDefault="009C54C0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zaangažovanosť pedagogických pracovníkov do kultúrneho života a športového diania v obci</w:t>
            </w:r>
          </w:p>
          <w:p w:rsidR="009C54C0" w:rsidRDefault="009C54C0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záujmová činnosť na škole</w:t>
            </w:r>
          </w:p>
          <w:p w:rsidR="009C54C0" w:rsidRDefault="009C54C0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organizovanie podujatí pre  rodičov a priateľov školy, DOD</w:t>
            </w:r>
          </w:p>
          <w:p w:rsidR="00322660" w:rsidRDefault="00322660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dobrá spolupráca s poradenskými zariadeniami, ÚPSVaR a políciou</w:t>
            </w:r>
          </w:p>
        </w:tc>
        <w:tc>
          <w:tcPr>
            <w:tcW w:w="4727" w:type="dxa"/>
          </w:tcPr>
          <w:p w:rsidR="00C165A9" w:rsidRDefault="009B3274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nízky počet žiakov v niektorých triedach</w:t>
            </w:r>
          </w:p>
          <w:p w:rsidR="009B3274" w:rsidRDefault="009B3274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nedostatočný priestor v triede pri maximálnom počte žiakov v triede</w:t>
            </w:r>
          </w:p>
          <w:p w:rsidR="00C165A9" w:rsidRDefault="00C165A9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chýbajúce osobitné priestory pre ŠKD</w:t>
            </w:r>
          </w:p>
          <w:p w:rsidR="001D25C4" w:rsidRDefault="001D25C4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absencia multifunkčného športoviska v priestoroch školy</w:t>
            </w:r>
          </w:p>
          <w:p w:rsidR="00C165A9" w:rsidRDefault="00C165A9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chýbajúci školský psychológ a školský špeciálny pedagóg</w:t>
            </w:r>
          </w:p>
          <w:p w:rsidR="00C165A9" w:rsidRDefault="00C165A9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chýbajúci kvalifikovaný učiteľ informatiky</w:t>
            </w:r>
          </w:p>
          <w:p w:rsidR="009B3274" w:rsidRDefault="009B3274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zastaralá technika v počítačovej učebni</w:t>
            </w:r>
          </w:p>
          <w:p w:rsidR="00233815" w:rsidRDefault="00233815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odchod žiakov 8. ročníka na bilingválne gymnáziá</w:t>
            </w:r>
          </w:p>
          <w:p w:rsidR="00233815" w:rsidRDefault="00233815" w:rsidP="007C020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slabá  motivácia slabo – prospievajúcich žiakov zo strany rodiny, ich nezáujem pokračovať v štúdiu na strednej škole</w:t>
            </w:r>
          </w:p>
          <w:p w:rsidR="00233815" w:rsidRDefault="009C54C0" w:rsidP="007C020A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vzájomné hospitácie pedagógov</w:t>
            </w:r>
          </w:p>
        </w:tc>
      </w:tr>
      <w:tr w:rsidR="007C020A" w:rsidTr="006A4743">
        <w:tc>
          <w:tcPr>
            <w:tcW w:w="5621" w:type="dxa"/>
          </w:tcPr>
          <w:p w:rsidR="007C020A" w:rsidRPr="00322660" w:rsidRDefault="007C020A" w:rsidP="007C020A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32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možné šance</w:t>
            </w:r>
          </w:p>
        </w:tc>
        <w:tc>
          <w:tcPr>
            <w:tcW w:w="4727" w:type="dxa"/>
          </w:tcPr>
          <w:p w:rsidR="007C020A" w:rsidRPr="00322660" w:rsidRDefault="007C020A" w:rsidP="007C020A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2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možné riziká</w:t>
            </w:r>
          </w:p>
        </w:tc>
      </w:tr>
      <w:tr w:rsidR="007C020A" w:rsidTr="006A4743">
        <w:tc>
          <w:tcPr>
            <w:tcW w:w="5621" w:type="dxa"/>
          </w:tcPr>
          <w:p w:rsidR="007C020A" w:rsidRDefault="007C020A" w:rsidP="007C020A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 zdroje financovanie – výzvy a projekty</w:t>
            </w:r>
          </w:p>
          <w:p w:rsidR="007C020A" w:rsidRDefault="007C020A" w:rsidP="007C020A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 vybavená knižnica</w:t>
            </w:r>
          </w:p>
          <w:p w:rsidR="007C020A" w:rsidRPr="00923F8C" w:rsidRDefault="007C020A" w:rsidP="007C020A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 z daní, sponzorské dary, zapájanie rodičov do akcií na získanie financií pre školu</w:t>
            </w:r>
          </w:p>
          <w:p w:rsidR="007C020A" w:rsidRDefault="007C020A" w:rsidP="007C020A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spolupráca s okolitými školami</w:t>
            </w:r>
          </w:p>
          <w:p w:rsidR="007C020A" w:rsidRDefault="007C020A" w:rsidP="007C020A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7C020A" w:rsidRDefault="007C020A" w:rsidP="007C020A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Strata motivácie učiteľov, ich vyhorenie</w:t>
            </w:r>
          </w:p>
          <w:p w:rsidR="007C020A" w:rsidRDefault="007C020A" w:rsidP="007C020A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Nástup agresivity, netolerancie medzi žiakmi</w:t>
            </w:r>
          </w:p>
          <w:p w:rsidR="007C020A" w:rsidRDefault="007C020A" w:rsidP="007C020A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Nedocenenosť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potreby vzdelania</w:t>
            </w:r>
          </w:p>
          <w:p w:rsidR="007C020A" w:rsidRDefault="007C020A" w:rsidP="007C020A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Vplyv sociálnych sietí, internetu, sledovanie médií bez kontroly času a obsahu</w:t>
            </w:r>
          </w:p>
          <w:p w:rsidR="007C020A" w:rsidRDefault="007C020A" w:rsidP="007C020A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Zvyšovanie administratívy</w:t>
            </w:r>
          </w:p>
          <w:p w:rsidR="007C020A" w:rsidRDefault="007C020A" w:rsidP="007C020A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Zaneprázdnenie rodičov</w:t>
            </w:r>
          </w:p>
          <w:p w:rsidR="007C020A" w:rsidRDefault="007C020A" w:rsidP="007C020A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Vysoké ceny za energie</w:t>
            </w:r>
          </w:p>
          <w:p w:rsidR="007C020A" w:rsidRDefault="007C020A" w:rsidP="007C020A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Nevyhranené   životné hodnoty u detí</w:t>
            </w:r>
          </w:p>
        </w:tc>
      </w:tr>
    </w:tbl>
    <w:p w:rsidR="002A3B31" w:rsidRDefault="002A3B31" w:rsidP="002A3B31">
      <w:pPr>
        <w:spacing w:before="36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AE20A6" w:rsidRDefault="00AE20A6" w:rsidP="002A3B31">
      <w:pPr>
        <w:spacing w:before="36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2A3B31" w:rsidRDefault="002A3B31" w:rsidP="002A3B31">
      <w:pPr>
        <w:pStyle w:val="Odsekzoznamu"/>
        <w:jc w:val="center"/>
        <w:rPr>
          <w:rFonts w:ascii="Times New Roman" w:hAnsi="Times New Roman"/>
          <w:b/>
          <w:bCs/>
          <w:sz w:val="28"/>
          <w:szCs w:val="28"/>
        </w:rPr>
      </w:pPr>
      <w:r w:rsidRPr="006A4743">
        <w:rPr>
          <w:rFonts w:ascii="Times New Roman" w:hAnsi="Times New Roman"/>
          <w:b/>
          <w:bCs/>
          <w:sz w:val="28"/>
          <w:szCs w:val="28"/>
        </w:rPr>
        <w:t>SWOT ANALÝZA ŠKOLY</w:t>
      </w:r>
      <w:r>
        <w:rPr>
          <w:rFonts w:ascii="Times New Roman" w:hAnsi="Times New Roman"/>
          <w:b/>
          <w:bCs/>
          <w:sz w:val="28"/>
          <w:szCs w:val="28"/>
        </w:rPr>
        <w:t xml:space="preserve"> – materská škola</w:t>
      </w:r>
    </w:p>
    <w:p w:rsidR="002A3B31" w:rsidRPr="006A4743" w:rsidRDefault="002A3B31" w:rsidP="002A3B31">
      <w:pPr>
        <w:pStyle w:val="Odsekzoznamu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4727"/>
      </w:tblGrid>
      <w:tr w:rsidR="002A3B31" w:rsidTr="005536DF">
        <w:tc>
          <w:tcPr>
            <w:tcW w:w="5621" w:type="dxa"/>
            <w:shd w:val="clear" w:color="auto" w:fill="auto"/>
          </w:tcPr>
          <w:p w:rsidR="002A3B31" w:rsidRPr="002B74CE" w:rsidRDefault="002A3B31" w:rsidP="005536DF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4CE">
              <w:rPr>
                <w:rFonts w:ascii="Times New Roman" w:hAnsi="Times New Roman"/>
                <w:b/>
                <w:bCs/>
                <w:sz w:val="24"/>
                <w:szCs w:val="24"/>
              </w:rPr>
              <w:t>S     silné stránky školy</w:t>
            </w:r>
          </w:p>
        </w:tc>
        <w:tc>
          <w:tcPr>
            <w:tcW w:w="4727" w:type="dxa"/>
            <w:shd w:val="clear" w:color="auto" w:fill="auto"/>
          </w:tcPr>
          <w:p w:rsidR="002A3B31" w:rsidRPr="002B74CE" w:rsidRDefault="002A3B31" w:rsidP="005536DF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4CE">
              <w:rPr>
                <w:rFonts w:ascii="Times New Roman" w:hAnsi="Times New Roman"/>
                <w:b/>
                <w:bCs/>
                <w:sz w:val="24"/>
                <w:szCs w:val="24"/>
              </w:rPr>
              <w:t>W     slabé stránky školy</w:t>
            </w:r>
          </w:p>
        </w:tc>
      </w:tr>
      <w:tr w:rsidR="002A3B31" w:rsidTr="005536DF">
        <w:tc>
          <w:tcPr>
            <w:tcW w:w="5621" w:type="dxa"/>
            <w:shd w:val="clear" w:color="auto" w:fill="auto"/>
          </w:tcPr>
          <w:p w:rsidR="002A3B31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>rodinný typ školy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kapacita materskej školy – 2 triedy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 xml:space="preserve">útulné prostredie vo všetkých priestoroch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materskej </w:t>
            </w:r>
            <w:r w:rsidRPr="002B74CE">
              <w:rPr>
                <w:rFonts w:ascii="Times New Roman" w:hAnsi="Times New Roman"/>
                <w:sz w:val="24"/>
                <w:szCs w:val="24"/>
              </w:rPr>
              <w:t>školy</w:t>
            </w:r>
          </w:p>
          <w:p w:rsidR="002A3B31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 xml:space="preserve">triedy vybavené interaktívnymi tabuľami </w:t>
            </w:r>
          </w:p>
          <w:p w:rsidR="002A3B31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využívanie digitálnych technológií v MŠ</w:t>
            </w:r>
          </w:p>
          <w:p w:rsidR="002A3B31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využívanie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pre rýchle poskytnutie informácií a lepšiu komunikáciu so zákonnými zástupcami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výsledky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výchovno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vzdelávacej činnosti 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>pokrytie internetom v priestoroch školy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>budovanie inkluzívnej školy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>vnútorná klíma školy, dobré vzťahy medzi zamestnancami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>dobrý imidž školy</w:t>
            </w:r>
          </w:p>
          <w:p w:rsidR="002A3B31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>kvalifikovaný pedagogický zbor</w:t>
            </w:r>
          </w:p>
          <w:p w:rsidR="002A3B31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spolupráca s poradenským zariadením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vybavenie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germicídnymi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žiaričmi – prevencia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aktivity a prezentácia detí v škole a na verejnosti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>vzdelávania učiteľov zamerané na stimuláciu a podporu zefektívňovania kvality ich práce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>zaangažovanosť pedagogických pracovníkov do kultúrneho života a športového diania v obci</w:t>
            </w:r>
          </w:p>
          <w:p w:rsidR="002A3B31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možnosť návštevy krúžku 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>organizovanie podujatí pre  rodičov a priateľov školy, DOD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>dobrá spolupráca s poradenskými zariadeniami</w:t>
            </w:r>
          </w:p>
        </w:tc>
        <w:tc>
          <w:tcPr>
            <w:tcW w:w="4727" w:type="dxa"/>
            <w:shd w:val="clear" w:color="auto" w:fill="auto"/>
          </w:tcPr>
          <w:p w:rsidR="002A3B31" w:rsidRPr="00372B15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neuspokojené žiadosti o prijatie na predprimárne vzdelávanie všetkých rodičov</w:t>
            </w:r>
            <w:r w:rsidRPr="002B7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kapacita MŠ</w:t>
            </w:r>
          </w:p>
          <w:p w:rsidR="002A3B31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neochota rodičov navštevovať s dieťaťom poradenské centrum</w:t>
            </w:r>
          </w:p>
          <w:p w:rsidR="002A3B31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vysoká chorobnosť detí, deti v MŠ s príznakmi chorobnosti napriek snahe pedagógov</w:t>
            </w:r>
          </w:p>
          <w:p w:rsidR="002A3B31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nevyhovujúce vykurovanie v budove</w:t>
            </w:r>
          </w:p>
          <w:p w:rsidR="002A3B31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nezateplená budova</w:t>
            </w:r>
          </w:p>
          <w:p w:rsidR="002A3B31" w:rsidRPr="002B74CE" w:rsidRDefault="002A3B31" w:rsidP="004D6A3F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31" w:rsidTr="005536DF">
        <w:tc>
          <w:tcPr>
            <w:tcW w:w="5621" w:type="dxa"/>
            <w:shd w:val="clear" w:color="auto" w:fill="auto"/>
          </w:tcPr>
          <w:p w:rsidR="002A3B31" w:rsidRPr="002B74CE" w:rsidRDefault="002A3B31" w:rsidP="005536DF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4CE">
              <w:rPr>
                <w:rFonts w:ascii="Times New Roman" w:hAnsi="Times New Roman"/>
                <w:b/>
                <w:bCs/>
                <w:sz w:val="24"/>
                <w:szCs w:val="24"/>
              </w:rPr>
              <w:t>O     možné šance</w:t>
            </w:r>
          </w:p>
        </w:tc>
        <w:tc>
          <w:tcPr>
            <w:tcW w:w="4727" w:type="dxa"/>
            <w:shd w:val="clear" w:color="auto" w:fill="auto"/>
          </w:tcPr>
          <w:p w:rsidR="002A3B31" w:rsidRPr="002B74CE" w:rsidRDefault="002A3B31" w:rsidP="005536DF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4CE">
              <w:rPr>
                <w:rFonts w:ascii="Times New Roman" w:hAnsi="Times New Roman"/>
                <w:b/>
                <w:bCs/>
                <w:sz w:val="24"/>
                <w:szCs w:val="24"/>
              </w:rPr>
              <w:t>T    možné riziká</w:t>
            </w:r>
          </w:p>
        </w:tc>
      </w:tr>
      <w:tr w:rsidR="002A3B31" w:rsidTr="005536DF">
        <w:tc>
          <w:tcPr>
            <w:tcW w:w="5621" w:type="dxa"/>
            <w:shd w:val="clear" w:color="auto" w:fill="auto"/>
          </w:tcPr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získanie finančných prostriedkov prostredníctvom Rodičovského združenia na aktivity pre deti v MŠ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>2% z daní, sponzorské dary, zapájanie rodičov do akcií na získanie financií pre školu</w:t>
            </w:r>
          </w:p>
          <w:p w:rsidR="002A3B31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>spolupráca s okolitými školami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umožnenie vzdelávaní učiteliek v MŠ</w:t>
            </w:r>
          </w:p>
          <w:p w:rsidR="002A3B31" w:rsidRPr="002B74CE" w:rsidRDefault="002A3B31" w:rsidP="005536DF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shd w:val="clear" w:color="auto" w:fill="auto"/>
          </w:tcPr>
          <w:p w:rsidR="002A3B31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neochota zákonných zástupcov prijať skutočnosť, že dieťa má problémy začleniť sa do kolektívu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>Strata motivácie učiteľov, ich vyhorenie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 xml:space="preserve">Nástup agresivity, netolerancie medzi </w:t>
            </w:r>
            <w:r>
              <w:rPr>
                <w:rFonts w:ascii="Times New Roman" w:hAnsi="Times New Roman"/>
                <w:sz w:val="24"/>
                <w:szCs w:val="24"/>
              </w:rPr>
              <w:t>deťmi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>Vplyv sociálnych sietí, internetu, sledovanie médií bez kontroly času a obsahu</w:t>
            </w:r>
          </w:p>
          <w:p w:rsidR="002A3B31" w:rsidRPr="002B74CE" w:rsidRDefault="002A3B31" w:rsidP="002A3B3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CE">
              <w:rPr>
                <w:rFonts w:ascii="Times New Roman" w:hAnsi="Times New Roman"/>
                <w:sz w:val="24"/>
                <w:szCs w:val="24"/>
              </w:rPr>
              <w:t>Zaneprázdnenie rodičov</w:t>
            </w:r>
          </w:p>
          <w:p w:rsidR="002A3B31" w:rsidRPr="002B74CE" w:rsidRDefault="002A3B31" w:rsidP="005536DF">
            <w:pPr>
              <w:pStyle w:val="Odsekzoznamu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0A6" w:rsidRDefault="00AE20A6" w:rsidP="00B637AE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0A6" w:rsidRDefault="00AE20A6" w:rsidP="00B637AE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0A6" w:rsidRDefault="00AE20A6" w:rsidP="00B637AE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7AE" w:rsidRPr="00B637AE" w:rsidRDefault="00AE20A6" w:rsidP="00B637AE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C20196" w:rsidRPr="00B637AE">
        <w:rPr>
          <w:rFonts w:ascii="Times New Roman" w:hAnsi="Times New Roman" w:cs="Times New Roman"/>
          <w:b/>
          <w:sz w:val="24"/>
          <w:szCs w:val="24"/>
        </w:rPr>
        <w:t>oncepci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20196" w:rsidRPr="00B637AE">
        <w:rPr>
          <w:rFonts w:ascii="Times New Roman" w:hAnsi="Times New Roman" w:cs="Times New Roman"/>
          <w:b/>
          <w:sz w:val="24"/>
          <w:szCs w:val="24"/>
        </w:rPr>
        <w:t xml:space="preserve"> rozvoja školy vo výchovno-vzdelávacej oblasti</w:t>
      </w:r>
    </w:p>
    <w:p w:rsidR="00610115" w:rsidRPr="00B637AE" w:rsidRDefault="00610115" w:rsidP="00B637AE">
      <w:pPr>
        <w:pStyle w:val="Odsekzoznamu"/>
        <w:numPr>
          <w:ilvl w:val="0"/>
          <w:numId w:val="16"/>
        </w:num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>budovanie inkluzívnej školy – vytváranie vhodných podmienok na vzdelávanie všetkých žiakov, akceptovať a rešpektovať rozdielnosti, „hľadanie spôsobu ako sa to dá, nie výhovoriek, prečo sa to nedá“</w:t>
      </w:r>
    </w:p>
    <w:p w:rsidR="00610115" w:rsidRPr="00B637AE" w:rsidRDefault="00105BBF" w:rsidP="00B637AE">
      <w:pPr>
        <w:pStyle w:val="Odsekzoznamu"/>
        <w:numPr>
          <w:ilvl w:val="0"/>
          <w:numId w:val="16"/>
        </w:num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>vytvoriť na škole pracovnú pozíciu školského psychológa a školského špeciálneho pedagóga</w:t>
      </w:r>
      <w:r w:rsidR="00823A24" w:rsidRPr="00B637AE">
        <w:rPr>
          <w:rFonts w:ascii="Times New Roman" w:hAnsi="Times New Roman" w:cs="Times New Roman"/>
          <w:sz w:val="24"/>
          <w:szCs w:val="24"/>
        </w:rPr>
        <w:t>, skvalitňovanie práce s integrovanými žiakmi, so zákonnými zástupcami</w:t>
      </w:r>
    </w:p>
    <w:p w:rsidR="00B637AE" w:rsidRPr="00B637AE" w:rsidRDefault="00823A24" w:rsidP="00B637AE">
      <w:pPr>
        <w:pStyle w:val="Odsekzoznamu"/>
        <w:numPr>
          <w:ilvl w:val="0"/>
          <w:numId w:val="16"/>
        </w:num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>skvalitňovanie výchovno-vzdelávacieho procesu – rozvíjanie funkčných gramotností žiakov (čitateľskej, prírodovednej, komunikačnej v materinskom aj cudzom jazyku)</w:t>
      </w:r>
    </w:p>
    <w:p w:rsidR="0049510A" w:rsidRPr="00B637AE" w:rsidRDefault="00823A24" w:rsidP="00B637AE">
      <w:pPr>
        <w:pStyle w:val="Odsekzoznamu"/>
        <w:numPr>
          <w:ilvl w:val="0"/>
          <w:numId w:val="16"/>
        </w:num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 xml:space="preserve"> </w:t>
      </w:r>
      <w:r w:rsidR="0049510A" w:rsidRPr="00B637AE">
        <w:rPr>
          <w:rFonts w:ascii="Times New Roman" w:hAnsi="Times New Roman" w:cs="Times New Roman"/>
          <w:sz w:val="24"/>
          <w:szCs w:val="24"/>
        </w:rPr>
        <w:t xml:space="preserve">skvalitňovanie počítačovej a informačnej gramotnosti – zabezpečenie kvalifikovaných pedagógov, zabezpečenie funkčného </w:t>
      </w:r>
      <w:r w:rsidR="00311F55" w:rsidRPr="00B637AE">
        <w:rPr>
          <w:rFonts w:ascii="Times New Roman" w:hAnsi="Times New Roman" w:cs="Times New Roman"/>
          <w:sz w:val="24"/>
          <w:szCs w:val="24"/>
        </w:rPr>
        <w:t xml:space="preserve">rýchleho </w:t>
      </w:r>
      <w:r w:rsidR="0049510A" w:rsidRPr="00B637AE">
        <w:rPr>
          <w:rFonts w:ascii="Times New Roman" w:hAnsi="Times New Roman" w:cs="Times New Roman"/>
          <w:sz w:val="24"/>
          <w:szCs w:val="24"/>
        </w:rPr>
        <w:t>internetového pripojenia</w:t>
      </w:r>
      <w:r w:rsidR="0052543A" w:rsidRPr="00B637AE">
        <w:rPr>
          <w:rFonts w:ascii="Times New Roman" w:hAnsi="Times New Roman" w:cs="Times New Roman"/>
          <w:sz w:val="24"/>
          <w:szCs w:val="24"/>
        </w:rPr>
        <w:t>, výmena starších počítačov za nové</w:t>
      </w:r>
    </w:p>
    <w:p w:rsidR="0049510A" w:rsidRPr="00B637AE" w:rsidRDefault="00BE0DAF" w:rsidP="00B637AE">
      <w:pPr>
        <w:pStyle w:val="Odsekzoznamu"/>
        <w:numPr>
          <w:ilvl w:val="0"/>
          <w:numId w:val="16"/>
        </w:num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>podpora žiakov v tom, v čom sa im darí – zapájanie žiakov do súťaží (matematických, predmetových,</w:t>
      </w:r>
      <w:r w:rsidR="00501811" w:rsidRPr="00B637AE">
        <w:rPr>
          <w:rFonts w:ascii="Times New Roman" w:hAnsi="Times New Roman" w:cs="Times New Roman"/>
          <w:sz w:val="24"/>
          <w:szCs w:val="24"/>
        </w:rPr>
        <w:t xml:space="preserve"> </w:t>
      </w:r>
      <w:r w:rsidRPr="00B637AE">
        <w:rPr>
          <w:rFonts w:ascii="Times New Roman" w:hAnsi="Times New Roman" w:cs="Times New Roman"/>
          <w:sz w:val="24"/>
          <w:szCs w:val="24"/>
        </w:rPr>
        <w:t>vedomostných,  umeleckých, športových), olympiád, výstav a rôznych aktivít</w:t>
      </w:r>
      <w:r w:rsidR="00F24E29" w:rsidRPr="00B637AE">
        <w:rPr>
          <w:rFonts w:ascii="Times New Roman" w:hAnsi="Times New Roman" w:cs="Times New Roman"/>
          <w:sz w:val="24"/>
          <w:szCs w:val="24"/>
        </w:rPr>
        <w:t>, ponúkať žiakom zaujímavé krúžky a mimoškolské aktivity</w:t>
      </w:r>
    </w:p>
    <w:p w:rsidR="00B637AE" w:rsidRPr="00B637AE" w:rsidRDefault="00BE0DAF" w:rsidP="00B637AE">
      <w:pPr>
        <w:pStyle w:val="Odsekzoznamu"/>
        <w:numPr>
          <w:ilvl w:val="0"/>
          <w:numId w:val="16"/>
        </w:num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 xml:space="preserve">rozvíjanie a výchova žiaka ako človeka – výchovným pôsobením pedagogických aj nepedagogických </w:t>
      </w:r>
      <w:r w:rsidR="00311F55" w:rsidRPr="00B637AE">
        <w:rPr>
          <w:rFonts w:ascii="Times New Roman" w:hAnsi="Times New Roman" w:cs="Times New Roman"/>
          <w:sz w:val="24"/>
          <w:szCs w:val="24"/>
        </w:rPr>
        <w:t>zamestnancov</w:t>
      </w:r>
      <w:r w:rsidRPr="00B637AE">
        <w:rPr>
          <w:rFonts w:ascii="Times New Roman" w:hAnsi="Times New Roman" w:cs="Times New Roman"/>
          <w:sz w:val="24"/>
          <w:szCs w:val="24"/>
        </w:rPr>
        <w:t xml:space="preserve"> dosiahnuť to, že žiak našej školy bude vnímavý a empatický k svojmu okoliu, primerane sebavedomý, komunikatívny a tvorivý, dostatočne rozhľadený na to, aby si vedel obhájiť svoj posto</w:t>
      </w:r>
      <w:r w:rsidR="00B637AE">
        <w:rPr>
          <w:rFonts w:ascii="Times New Roman" w:hAnsi="Times New Roman" w:cs="Times New Roman"/>
          <w:sz w:val="24"/>
          <w:szCs w:val="24"/>
        </w:rPr>
        <w:t>j</w:t>
      </w:r>
    </w:p>
    <w:p w:rsidR="00B637AE" w:rsidRPr="00B637AE" w:rsidRDefault="00BE0DAF" w:rsidP="00B637AE">
      <w:pPr>
        <w:pStyle w:val="Odsekzoznamu"/>
        <w:numPr>
          <w:ilvl w:val="0"/>
          <w:numId w:val="16"/>
        </w:num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>dbanie o rešpektovanie ľudských práv žiakov a </w:t>
      </w:r>
      <w:r w:rsidR="00311F55" w:rsidRPr="00B637AE">
        <w:rPr>
          <w:rFonts w:ascii="Times New Roman" w:hAnsi="Times New Roman" w:cs="Times New Roman"/>
          <w:sz w:val="24"/>
          <w:szCs w:val="24"/>
        </w:rPr>
        <w:t>zamestnancov</w:t>
      </w:r>
      <w:r w:rsidRPr="00B637AE">
        <w:rPr>
          <w:rFonts w:ascii="Times New Roman" w:hAnsi="Times New Roman" w:cs="Times New Roman"/>
          <w:sz w:val="24"/>
          <w:szCs w:val="24"/>
        </w:rPr>
        <w:t xml:space="preserve"> školy – včasné odhaľovanie a riešenie problémov</w:t>
      </w:r>
      <w:r w:rsidR="0052543A" w:rsidRPr="00B637AE">
        <w:rPr>
          <w:rFonts w:ascii="Times New Roman" w:hAnsi="Times New Roman" w:cs="Times New Roman"/>
          <w:sz w:val="24"/>
          <w:szCs w:val="24"/>
        </w:rPr>
        <w:t>, spolupráca so ÚPSVaR, spolupráca s</w:t>
      </w:r>
      <w:r w:rsidR="00B637AE">
        <w:rPr>
          <w:rFonts w:ascii="Times New Roman" w:hAnsi="Times New Roman" w:cs="Times New Roman"/>
          <w:sz w:val="24"/>
          <w:szCs w:val="24"/>
        </w:rPr>
        <w:t> </w:t>
      </w:r>
      <w:r w:rsidR="0052543A" w:rsidRPr="00B637AE">
        <w:rPr>
          <w:rFonts w:ascii="Times New Roman" w:hAnsi="Times New Roman" w:cs="Times New Roman"/>
          <w:sz w:val="24"/>
          <w:szCs w:val="24"/>
        </w:rPr>
        <w:t>políciou</w:t>
      </w:r>
    </w:p>
    <w:p w:rsidR="00BE0DAF" w:rsidRPr="00B637AE" w:rsidRDefault="00BE0DAF" w:rsidP="00B637AE">
      <w:pPr>
        <w:pStyle w:val="Odsekzoznamu"/>
        <w:numPr>
          <w:ilvl w:val="0"/>
          <w:numId w:val="16"/>
        </w:num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>posilnenie zdravého životného štýlu žiakov – vedenie k ochrane zdravia a životného prostredia</w:t>
      </w:r>
      <w:r w:rsidR="00F24E29" w:rsidRPr="00B637AE">
        <w:rPr>
          <w:rFonts w:ascii="Times New Roman" w:hAnsi="Times New Roman" w:cs="Times New Roman"/>
          <w:sz w:val="24"/>
          <w:szCs w:val="24"/>
        </w:rPr>
        <w:t>, k láske k prírode, úprava areálu školy, starostlivosť o zeleň, budovanie ovocného sadu a zeleninových záhonov, iniciovanie protidrogových aktivít</w:t>
      </w:r>
    </w:p>
    <w:p w:rsidR="004D6A3F" w:rsidRPr="004D6A3F" w:rsidRDefault="003D7D69" w:rsidP="004D6A3F">
      <w:pPr>
        <w:pStyle w:val="Odsekzoznamu"/>
        <w:numPr>
          <w:ilvl w:val="0"/>
          <w:numId w:val="16"/>
        </w:num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>podporovanie vzdelávania žiakov z</w:t>
      </w:r>
      <w:r w:rsidR="00823A24" w:rsidRPr="00B637AE">
        <w:rPr>
          <w:rFonts w:ascii="Times New Roman" w:hAnsi="Times New Roman" w:cs="Times New Roman"/>
          <w:sz w:val="24"/>
          <w:szCs w:val="24"/>
        </w:rPr>
        <w:t> </w:t>
      </w:r>
      <w:r w:rsidRPr="00B637AE">
        <w:rPr>
          <w:rFonts w:ascii="Times New Roman" w:hAnsi="Times New Roman" w:cs="Times New Roman"/>
          <w:sz w:val="24"/>
          <w:szCs w:val="24"/>
        </w:rPr>
        <w:t>málo</w:t>
      </w:r>
      <w:r w:rsidR="00823A24" w:rsidRPr="00B637AE">
        <w:rPr>
          <w:rFonts w:ascii="Times New Roman" w:hAnsi="Times New Roman" w:cs="Times New Roman"/>
          <w:sz w:val="24"/>
          <w:szCs w:val="24"/>
        </w:rPr>
        <w:t>-</w:t>
      </w:r>
      <w:r w:rsidRPr="00B637AE">
        <w:rPr>
          <w:rFonts w:ascii="Times New Roman" w:hAnsi="Times New Roman" w:cs="Times New Roman"/>
          <w:sz w:val="24"/>
          <w:szCs w:val="24"/>
        </w:rPr>
        <w:t>podnetného prostredi</w:t>
      </w:r>
      <w:r w:rsidR="004D6A3F">
        <w:rPr>
          <w:rFonts w:ascii="Times New Roman" w:hAnsi="Times New Roman" w:cs="Times New Roman"/>
          <w:sz w:val="24"/>
          <w:szCs w:val="24"/>
        </w:rPr>
        <w:t>a</w:t>
      </w:r>
    </w:p>
    <w:p w:rsidR="004D6A3F" w:rsidRDefault="004D6A3F" w:rsidP="004D6A3F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8">
        <w:rPr>
          <w:rFonts w:ascii="Times New Roman" w:hAnsi="Times New Roman" w:cs="Times New Roman"/>
          <w:sz w:val="24"/>
          <w:szCs w:val="24"/>
        </w:rPr>
        <w:t>v zmysle štátneho vzdelávacieho programu pre predprimárne vzdelávanie pedagogický proces smerovať k dosiahnutiu optimálnej emocionálnej, sociálnej a kognitívnej úrovne ako základu pripravenosti na školské vzdelávanie a na život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1268">
        <w:rPr>
          <w:rFonts w:ascii="Times New Roman" w:hAnsi="Times New Roman" w:cs="Times New Roman"/>
          <w:sz w:val="24"/>
          <w:szCs w:val="24"/>
        </w:rPr>
        <w:t>spoločnosti</w:t>
      </w:r>
    </w:p>
    <w:p w:rsidR="004D6A3F" w:rsidRDefault="004D6A3F" w:rsidP="004D6A3F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8">
        <w:rPr>
          <w:rFonts w:ascii="Times New Roman" w:hAnsi="Times New Roman" w:cs="Times New Roman"/>
          <w:sz w:val="24"/>
          <w:szCs w:val="24"/>
        </w:rPr>
        <w:t xml:space="preserve">aktualizovať vzdelávací program </w:t>
      </w:r>
      <w:r>
        <w:rPr>
          <w:rFonts w:ascii="Times New Roman" w:hAnsi="Times New Roman" w:cs="Times New Roman"/>
          <w:sz w:val="24"/>
          <w:szCs w:val="24"/>
        </w:rPr>
        <w:t xml:space="preserve">MŠ </w:t>
      </w:r>
      <w:r w:rsidRPr="00411268">
        <w:rPr>
          <w:rFonts w:ascii="Times New Roman" w:hAnsi="Times New Roman" w:cs="Times New Roman"/>
          <w:sz w:val="24"/>
          <w:szCs w:val="24"/>
        </w:rPr>
        <w:t>tak, aby bol zaujímavý a príťažlivý pre každú vekovú skupinu detí</w:t>
      </w:r>
    </w:p>
    <w:p w:rsidR="004D6A3F" w:rsidRDefault="004D6A3F" w:rsidP="004D6A3F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8">
        <w:rPr>
          <w:rFonts w:ascii="Times New Roman" w:hAnsi="Times New Roman" w:cs="Times New Roman"/>
          <w:sz w:val="24"/>
          <w:szCs w:val="24"/>
        </w:rPr>
        <w:t>klásť dôraz na rozvoj komunikačných schopností a </w:t>
      </w:r>
      <w:proofErr w:type="spellStart"/>
      <w:r w:rsidRPr="00411268">
        <w:rPr>
          <w:rFonts w:ascii="Times New Roman" w:hAnsi="Times New Roman" w:cs="Times New Roman"/>
          <w:sz w:val="24"/>
          <w:szCs w:val="24"/>
        </w:rPr>
        <w:t>predčitateľskej</w:t>
      </w:r>
      <w:proofErr w:type="spellEnd"/>
      <w:r w:rsidRPr="00411268">
        <w:rPr>
          <w:rFonts w:ascii="Times New Roman" w:hAnsi="Times New Roman" w:cs="Times New Roman"/>
          <w:sz w:val="24"/>
          <w:szCs w:val="24"/>
        </w:rPr>
        <w:t xml:space="preserve"> gramotnosti detí</w:t>
      </w:r>
      <w:r>
        <w:rPr>
          <w:rFonts w:ascii="Times New Roman" w:hAnsi="Times New Roman" w:cs="Times New Roman"/>
          <w:sz w:val="24"/>
          <w:szCs w:val="24"/>
        </w:rPr>
        <w:t xml:space="preserve"> MŠ – využívanie školskej knižnice</w:t>
      </w:r>
    </w:p>
    <w:p w:rsidR="004D6A3F" w:rsidRPr="004D6A3F" w:rsidRDefault="004D6A3F" w:rsidP="004D6A3F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8">
        <w:rPr>
          <w:rFonts w:ascii="Times New Roman" w:hAnsi="Times New Roman" w:cs="Times New Roman"/>
          <w:sz w:val="24"/>
          <w:szCs w:val="24"/>
        </w:rPr>
        <w:t xml:space="preserve">skvalitňovať spoluprácu s rodičmi </w:t>
      </w:r>
      <w:r>
        <w:rPr>
          <w:rFonts w:ascii="Times New Roman" w:hAnsi="Times New Roman" w:cs="Times New Roman"/>
          <w:sz w:val="24"/>
          <w:szCs w:val="24"/>
        </w:rPr>
        <w:t>detí v MŠ</w:t>
      </w:r>
    </w:p>
    <w:p w:rsidR="004D6A3F" w:rsidRDefault="004D6A3F" w:rsidP="004D6A3F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A93">
        <w:rPr>
          <w:rFonts w:ascii="Times New Roman" w:hAnsi="Times New Roman" w:cs="Times New Roman"/>
          <w:sz w:val="24"/>
          <w:szCs w:val="24"/>
        </w:rPr>
        <w:t>dbať o dodržiavanie výchovného programu ŠKD</w:t>
      </w:r>
    </w:p>
    <w:p w:rsidR="004D6A3F" w:rsidRDefault="004D6A3F" w:rsidP="004D6A3F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A93">
        <w:rPr>
          <w:rFonts w:ascii="Times New Roman" w:hAnsi="Times New Roman" w:cs="Times New Roman"/>
          <w:sz w:val="24"/>
          <w:szCs w:val="24"/>
        </w:rPr>
        <w:t>vytvárať deťom vhodné podmienky na trávenie voľného času</w:t>
      </w:r>
    </w:p>
    <w:p w:rsidR="004D6A3F" w:rsidRPr="00EA0A93" w:rsidRDefault="004D6A3F" w:rsidP="004D6A3F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A93">
        <w:rPr>
          <w:rFonts w:ascii="Times New Roman" w:hAnsi="Times New Roman" w:cs="Times New Roman"/>
          <w:sz w:val="24"/>
          <w:szCs w:val="24"/>
        </w:rPr>
        <w:t>podporovať vychovávateľk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A0A93">
        <w:rPr>
          <w:rFonts w:ascii="Times New Roman" w:hAnsi="Times New Roman" w:cs="Times New Roman"/>
          <w:sz w:val="24"/>
          <w:szCs w:val="24"/>
        </w:rPr>
        <w:t xml:space="preserve"> v práci, v realizácii netradičných aktivít</w:t>
      </w:r>
    </w:p>
    <w:p w:rsidR="004D6A3F" w:rsidRPr="00411268" w:rsidRDefault="004D6A3F" w:rsidP="004D6A3F">
      <w:pPr>
        <w:pStyle w:val="Odsekzoznamu"/>
        <w:spacing w:line="276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B637AE" w:rsidRDefault="00B637AE" w:rsidP="00B637AE">
      <w:pPr>
        <w:pStyle w:val="Odsekzoznamu"/>
        <w:spacing w:before="240" w:after="120" w:line="240" w:lineRule="auto"/>
        <w:ind w:left="294"/>
        <w:rPr>
          <w:rFonts w:ascii="Times New Roman" w:hAnsi="Times New Roman" w:cs="Times New Roman"/>
          <w:b/>
          <w:sz w:val="24"/>
          <w:szCs w:val="24"/>
        </w:rPr>
      </w:pPr>
    </w:p>
    <w:p w:rsidR="002753A0" w:rsidRDefault="002753A0" w:rsidP="00B637AE">
      <w:pPr>
        <w:pStyle w:val="Odsekzoznamu"/>
        <w:spacing w:before="240" w:after="120" w:line="240" w:lineRule="auto"/>
        <w:ind w:left="294"/>
        <w:rPr>
          <w:rFonts w:ascii="Times New Roman" w:hAnsi="Times New Roman" w:cs="Times New Roman"/>
          <w:b/>
          <w:sz w:val="24"/>
          <w:szCs w:val="24"/>
        </w:rPr>
      </w:pPr>
    </w:p>
    <w:p w:rsidR="00B637AE" w:rsidRDefault="003D7D69" w:rsidP="00B637AE">
      <w:pPr>
        <w:pStyle w:val="Odsekzoznamu"/>
        <w:spacing w:before="240" w:after="120" w:line="240" w:lineRule="auto"/>
        <w:ind w:left="294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0A6">
        <w:rPr>
          <w:rFonts w:ascii="Times New Roman" w:hAnsi="Times New Roman" w:cs="Times New Roman"/>
          <w:b/>
          <w:sz w:val="24"/>
          <w:szCs w:val="24"/>
        </w:rPr>
        <w:t>K</w:t>
      </w:r>
      <w:r w:rsidRPr="00B637AE">
        <w:rPr>
          <w:rFonts w:ascii="Times New Roman" w:hAnsi="Times New Roman" w:cs="Times New Roman"/>
          <w:b/>
          <w:sz w:val="24"/>
          <w:szCs w:val="24"/>
        </w:rPr>
        <w:t>oncepci</w:t>
      </w:r>
      <w:r w:rsidR="00AE20A6">
        <w:rPr>
          <w:rFonts w:ascii="Times New Roman" w:hAnsi="Times New Roman" w:cs="Times New Roman"/>
          <w:b/>
          <w:sz w:val="24"/>
          <w:szCs w:val="24"/>
        </w:rPr>
        <w:t>a</w:t>
      </w:r>
      <w:r w:rsidRPr="00B637AE">
        <w:rPr>
          <w:rFonts w:ascii="Times New Roman" w:hAnsi="Times New Roman" w:cs="Times New Roman"/>
          <w:b/>
          <w:sz w:val="24"/>
          <w:szCs w:val="24"/>
        </w:rPr>
        <w:t xml:space="preserve"> rozvoja školy v riadiacej </w:t>
      </w:r>
      <w:r w:rsidR="00823A24" w:rsidRPr="00B637AE">
        <w:rPr>
          <w:rFonts w:ascii="Times New Roman" w:hAnsi="Times New Roman" w:cs="Times New Roman"/>
          <w:b/>
          <w:sz w:val="24"/>
          <w:szCs w:val="24"/>
        </w:rPr>
        <w:t xml:space="preserve">a personálnej </w:t>
      </w:r>
      <w:r w:rsidRPr="00B637AE">
        <w:rPr>
          <w:rFonts w:ascii="Times New Roman" w:hAnsi="Times New Roman" w:cs="Times New Roman"/>
          <w:b/>
          <w:sz w:val="24"/>
          <w:szCs w:val="24"/>
        </w:rPr>
        <w:t>oblasti</w:t>
      </w:r>
    </w:p>
    <w:p w:rsidR="00B637AE" w:rsidRDefault="00B637AE" w:rsidP="00B637AE">
      <w:pPr>
        <w:pStyle w:val="Odsekzoznamu"/>
        <w:spacing w:before="240" w:after="120" w:line="240" w:lineRule="auto"/>
        <w:ind w:left="294"/>
        <w:rPr>
          <w:rFonts w:ascii="Times New Roman" w:hAnsi="Times New Roman" w:cs="Times New Roman"/>
          <w:b/>
          <w:sz w:val="24"/>
          <w:szCs w:val="24"/>
        </w:rPr>
      </w:pPr>
    </w:p>
    <w:p w:rsidR="00AC79B6" w:rsidRPr="00B637AE" w:rsidRDefault="00840697" w:rsidP="00B637AE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>dôsledné dodržiavanie právnych predpisov</w:t>
      </w:r>
    </w:p>
    <w:p w:rsidR="00B637AE" w:rsidRPr="00B637AE" w:rsidRDefault="00840697" w:rsidP="00B637AE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>riadenie školy v duchu humanizmu – dbať o dobré vzťahy medzi žiakmi, učiteľmi a rodičmi, o úprimnosť, slušné správanie, vzájomnú pomoc</w:t>
      </w:r>
      <w:r w:rsidR="008A312C" w:rsidRPr="00B637AE">
        <w:rPr>
          <w:rFonts w:ascii="Times New Roman" w:hAnsi="Times New Roman" w:cs="Times New Roman"/>
          <w:sz w:val="24"/>
          <w:szCs w:val="24"/>
        </w:rPr>
        <w:t>, rešpektovať záujmy žiaka aj učiteľa</w:t>
      </w:r>
    </w:p>
    <w:p w:rsidR="00B637AE" w:rsidRPr="00B637AE" w:rsidRDefault="006A5954" w:rsidP="00B637AE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>podnikanie všetkých krokov pre vytvorenie „bezpečnej školy“ pre deti a</w:t>
      </w:r>
      <w:r w:rsidR="00B637AE">
        <w:rPr>
          <w:rFonts w:ascii="Times New Roman" w:hAnsi="Times New Roman" w:cs="Times New Roman"/>
          <w:sz w:val="24"/>
          <w:szCs w:val="24"/>
        </w:rPr>
        <w:t> </w:t>
      </w:r>
      <w:r w:rsidRPr="00B637AE">
        <w:rPr>
          <w:rFonts w:ascii="Times New Roman" w:hAnsi="Times New Roman" w:cs="Times New Roman"/>
          <w:sz w:val="24"/>
          <w:szCs w:val="24"/>
        </w:rPr>
        <w:t>zamestnancov</w:t>
      </w:r>
    </w:p>
    <w:p w:rsidR="00ED124F" w:rsidRPr="00B637AE" w:rsidRDefault="00ED124F" w:rsidP="00B637AE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>vytváranie, vedenie a udržanie efektívneho tímu</w:t>
      </w:r>
      <w:r w:rsidR="00823A24" w:rsidRPr="00B637AE">
        <w:rPr>
          <w:rFonts w:ascii="Times New Roman" w:hAnsi="Times New Roman" w:cs="Times New Roman"/>
          <w:sz w:val="24"/>
          <w:szCs w:val="24"/>
        </w:rPr>
        <w:t xml:space="preserve">, delegovanie právomocí, prijímanie nových myšlienok a nápadov od ostatných </w:t>
      </w:r>
      <w:r w:rsidR="00CD64AD" w:rsidRPr="00B637AE">
        <w:rPr>
          <w:rFonts w:ascii="Times New Roman" w:hAnsi="Times New Roman" w:cs="Times New Roman"/>
          <w:sz w:val="24"/>
          <w:szCs w:val="24"/>
        </w:rPr>
        <w:t>pedagogických zamestnancov</w:t>
      </w:r>
    </w:p>
    <w:p w:rsidR="00ED124F" w:rsidRPr="00B637AE" w:rsidRDefault="00ED124F" w:rsidP="00B637AE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>zabezpečenie odbornosti zamestnancov – prijímanie kvalifikovaných zamestnancov, umožnenie a podporovanie ich ďalšieho vzdelávania</w:t>
      </w:r>
      <w:r w:rsidR="00CD64AD" w:rsidRPr="00B637AE">
        <w:rPr>
          <w:rFonts w:ascii="Times New Roman" w:hAnsi="Times New Roman" w:cs="Times New Roman"/>
          <w:sz w:val="24"/>
          <w:szCs w:val="24"/>
        </w:rPr>
        <w:t>, osobného rastu</w:t>
      </w:r>
      <w:r w:rsidRPr="00B637AE">
        <w:rPr>
          <w:rFonts w:ascii="Times New Roman" w:hAnsi="Times New Roman" w:cs="Times New Roman"/>
          <w:sz w:val="24"/>
          <w:szCs w:val="24"/>
        </w:rPr>
        <w:t xml:space="preserve"> ( profesijný rozvoj učiteľa, 1. a 2. atestácia, funkčné vzdelávanie)</w:t>
      </w:r>
    </w:p>
    <w:p w:rsidR="00840697" w:rsidRPr="00B637AE" w:rsidRDefault="00610115" w:rsidP="00B637AE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 xml:space="preserve">dobrá </w:t>
      </w:r>
      <w:r w:rsidR="00840697" w:rsidRPr="00B637AE">
        <w:rPr>
          <w:rFonts w:ascii="Times New Roman" w:hAnsi="Times New Roman" w:cs="Times New Roman"/>
          <w:sz w:val="24"/>
          <w:szCs w:val="24"/>
        </w:rPr>
        <w:t>spolupráca školy s</w:t>
      </w:r>
      <w:r w:rsidRPr="00B637AE">
        <w:rPr>
          <w:rFonts w:ascii="Times New Roman" w:hAnsi="Times New Roman" w:cs="Times New Roman"/>
          <w:sz w:val="24"/>
          <w:szCs w:val="24"/>
        </w:rPr>
        <w:t xml:space="preserve">o zriaďovateľom - </w:t>
      </w:r>
      <w:r w:rsidR="00840697" w:rsidRPr="00B637AE">
        <w:rPr>
          <w:rFonts w:ascii="Times New Roman" w:hAnsi="Times New Roman" w:cs="Times New Roman"/>
          <w:sz w:val="24"/>
          <w:szCs w:val="24"/>
        </w:rPr>
        <w:t> </w:t>
      </w:r>
      <w:r w:rsidRPr="00B637AE">
        <w:rPr>
          <w:rFonts w:ascii="Times New Roman" w:hAnsi="Times New Roman" w:cs="Times New Roman"/>
          <w:sz w:val="24"/>
          <w:szCs w:val="24"/>
        </w:rPr>
        <w:t>Obcou Pobedim</w:t>
      </w:r>
      <w:r w:rsidR="00840697" w:rsidRPr="00B637AE">
        <w:rPr>
          <w:rFonts w:ascii="Times New Roman" w:hAnsi="Times New Roman" w:cs="Times New Roman"/>
          <w:sz w:val="24"/>
          <w:szCs w:val="24"/>
        </w:rPr>
        <w:t xml:space="preserve"> a inými organizáciami v obci, s Radou školy, s</w:t>
      </w:r>
      <w:r w:rsidR="008A312C" w:rsidRPr="00B637AE">
        <w:rPr>
          <w:rFonts w:ascii="Times New Roman" w:hAnsi="Times New Roman" w:cs="Times New Roman"/>
          <w:sz w:val="24"/>
          <w:szCs w:val="24"/>
        </w:rPr>
        <w:t>o</w:t>
      </w:r>
      <w:r w:rsidR="00840697" w:rsidRPr="00B637AE">
        <w:rPr>
          <w:rFonts w:ascii="Times New Roman" w:hAnsi="Times New Roman" w:cs="Times New Roman"/>
          <w:sz w:val="24"/>
          <w:szCs w:val="24"/>
        </w:rPr>
        <w:t xml:space="preserve"> Združením rodičov a priateľov školy, </w:t>
      </w:r>
      <w:r w:rsidR="008A312C" w:rsidRPr="00B637AE">
        <w:rPr>
          <w:rFonts w:ascii="Times New Roman" w:hAnsi="Times New Roman" w:cs="Times New Roman"/>
          <w:sz w:val="24"/>
          <w:szCs w:val="24"/>
        </w:rPr>
        <w:t>s farským úradom, s MŠ Bašovce, s </w:t>
      </w:r>
      <w:proofErr w:type="spellStart"/>
      <w:r w:rsidR="008A312C" w:rsidRPr="00B637AE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8A312C" w:rsidRPr="00B637AE">
        <w:rPr>
          <w:rFonts w:ascii="Times New Roman" w:hAnsi="Times New Roman" w:cs="Times New Roman"/>
          <w:sz w:val="24"/>
          <w:szCs w:val="24"/>
        </w:rPr>
        <w:t>– poradenskými centrami, s ÚPSVaR, s políciou v Novom Meste nad Váhom</w:t>
      </w:r>
    </w:p>
    <w:p w:rsidR="008A312C" w:rsidRPr="00B637AE" w:rsidRDefault="008A312C" w:rsidP="00B637AE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lastRenderedPageBreak/>
        <w:t>motivovanie a zapájanie žiakov i zamestnancov do vytyčovania cieľov, riešenia problémov</w:t>
      </w:r>
      <w:r w:rsidR="00E82B08" w:rsidRPr="00B637AE">
        <w:rPr>
          <w:rFonts w:ascii="Times New Roman" w:hAnsi="Times New Roman" w:cs="Times New Roman"/>
          <w:sz w:val="24"/>
          <w:szCs w:val="24"/>
        </w:rPr>
        <w:t>, konštruktívnych debát</w:t>
      </w:r>
    </w:p>
    <w:p w:rsidR="00E82B08" w:rsidRPr="00B637AE" w:rsidRDefault="00E82B08" w:rsidP="00B637AE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>kontrolovanie plnenia úloh, rozbor nedostatkov, vedenie zamestnancov k</w:t>
      </w:r>
      <w:r w:rsidR="000C5623" w:rsidRPr="00B637AE">
        <w:rPr>
          <w:rFonts w:ascii="Times New Roman" w:hAnsi="Times New Roman" w:cs="Times New Roman"/>
          <w:sz w:val="24"/>
          <w:szCs w:val="24"/>
        </w:rPr>
        <w:t> </w:t>
      </w:r>
      <w:r w:rsidRPr="00B637AE">
        <w:rPr>
          <w:rFonts w:ascii="Times New Roman" w:hAnsi="Times New Roman" w:cs="Times New Roman"/>
          <w:sz w:val="24"/>
          <w:szCs w:val="24"/>
        </w:rPr>
        <w:t>sebakontrole</w:t>
      </w:r>
      <w:r w:rsidR="000C5623" w:rsidRPr="00B637AE">
        <w:rPr>
          <w:rFonts w:ascii="Times New Roman" w:hAnsi="Times New Roman" w:cs="Times New Roman"/>
          <w:sz w:val="24"/>
          <w:szCs w:val="24"/>
        </w:rPr>
        <w:t xml:space="preserve"> a</w:t>
      </w:r>
      <w:r w:rsidR="00B637AE">
        <w:rPr>
          <w:rFonts w:ascii="Times New Roman" w:hAnsi="Times New Roman" w:cs="Times New Roman"/>
          <w:sz w:val="24"/>
          <w:szCs w:val="24"/>
        </w:rPr>
        <w:t> </w:t>
      </w:r>
      <w:r w:rsidR="000C5623" w:rsidRPr="00B637AE">
        <w:rPr>
          <w:rFonts w:ascii="Times New Roman" w:hAnsi="Times New Roman" w:cs="Times New Roman"/>
          <w:sz w:val="24"/>
          <w:szCs w:val="24"/>
        </w:rPr>
        <w:t>tvorivosti</w:t>
      </w:r>
    </w:p>
    <w:p w:rsidR="00ED124F" w:rsidRPr="00B637AE" w:rsidRDefault="00CD64AD" w:rsidP="00B637AE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 xml:space="preserve">jasné a </w:t>
      </w:r>
      <w:r w:rsidR="00ED124F" w:rsidRPr="00B637AE">
        <w:rPr>
          <w:rFonts w:ascii="Times New Roman" w:hAnsi="Times New Roman" w:cs="Times New Roman"/>
          <w:sz w:val="24"/>
          <w:szCs w:val="24"/>
        </w:rPr>
        <w:t>spravodlivé odmeňovanie zamestnancov</w:t>
      </w:r>
      <w:r w:rsidRPr="00B637AE">
        <w:rPr>
          <w:rFonts w:ascii="Times New Roman" w:hAnsi="Times New Roman" w:cs="Times New Roman"/>
          <w:sz w:val="24"/>
          <w:szCs w:val="24"/>
        </w:rPr>
        <w:t xml:space="preserve"> – iniciatíva, tvorivosť, experimentovanie sa oceňujú viac ako formálne znaky práce</w:t>
      </w:r>
    </w:p>
    <w:p w:rsidR="00CD64AD" w:rsidRPr="004D6A3F" w:rsidRDefault="00CD64AD" w:rsidP="00B637AE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7AE">
        <w:rPr>
          <w:rFonts w:ascii="Times New Roman" w:hAnsi="Times New Roman" w:cs="Times New Roman"/>
          <w:sz w:val="24"/>
          <w:szCs w:val="24"/>
        </w:rPr>
        <w:t xml:space="preserve">odbúravanie </w:t>
      </w:r>
      <w:proofErr w:type="spellStart"/>
      <w:r w:rsidRPr="00B637AE">
        <w:rPr>
          <w:rFonts w:ascii="Times New Roman" w:hAnsi="Times New Roman" w:cs="Times New Roman"/>
          <w:sz w:val="24"/>
          <w:szCs w:val="24"/>
        </w:rPr>
        <w:t>vyhorenosti</w:t>
      </w:r>
      <w:proofErr w:type="spellEnd"/>
      <w:r w:rsidRPr="00B637AE">
        <w:rPr>
          <w:rFonts w:ascii="Times New Roman" w:hAnsi="Times New Roman" w:cs="Times New Roman"/>
          <w:sz w:val="24"/>
          <w:szCs w:val="24"/>
        </w:rPr>
        <w:t xml:space="preserve"> učiteľa prostredníctvom psychologických tréningov v spolupráci s</w:t>
      </w:r>
      <w:r w:rsidR="00EA71E2" w:rsidRPr="00B637AE">
        <w:rPr>
          <w:rFonts w:ascii="Times New Roman" w:hAnsi="Times New Roman" w:cs="Times New Roman"/>
          <w:sz w:val="24"/>
          <w:szCs w:val="24"/>
        </w:rPr>
        <w:t> poradenskými zariadeniami</w:t>
      </w:r>
    </w:p>
    <w:p w:rsidR="004D6A3F" w:rsidRPr="00B62AF2" w:rsidRDefault="004D6A3F" w:rsidP="004D6A3F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kompetencie učiteľov v oblasti digitálnych technológií</w:t>
      </w:r>
    </w:p>
    <w:p w:rsidR="004D6A3F" w:rsidRPr="0075055B" w:rsidRDefault="004D6A3F" w:rsidP="004D6A3F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o pravidelnú aktualizáciu školskej webovej stránky a jej vylepšovanie</w:t>
      </w:r>
    </w:p>
    <w:p w:rsidR="004D6A3F" w:rsidRPr="00B637AE" w:rsidRDefault="004D6A3F" w:rsidP="004D6A3F">
      <w:pPr>
        <w:pStyle w:val="Odsekzoznamu"/>
        <w:spacing w:before="240" w:after="120" w:line="240" w:lineRule="auto"/>
        <w:ind w:left="294"/>
        <w:rPr>
          <w:rFonts w:ascii="Times New Roman" w:hAnsi="Times New Roman" w:cs="Times New Roman"/>
          <w:b/>
          <w:sz w:val="24"/>
          <w:szCs w:val="24"/>
        </w:rPr>
      </w:pPr>
    </w:p>
    <w:p w:rsidR="00C5358B" w:rsidRDefault="00C5358B" w:rsidP="00C5358B">
      <w:pPr>
        <w:pStyle w:val="Odsekzoznamu"/>
        <w:spacing w:before="240" w:after="120" w:line="240" w:lineRule="auto"/>
        <w:ind w:left="294"/>
        <w:rPr>
          <w:rFonts w:ascii="Times New Roman" w:hAnsi="Times New Roman" w:cs="Times New Roman"/>
          <w:b/>
          <w:sz w:val="24"/>
          <w:szCs w:val="24"/>
        </w:rPr>
      </w:pPr>
    </w:p>
    <w:p w:rsidR="002753A0" w:rsidRDefault="002753A0" w:rsidP="00C5358B">
      <w:pPr>
        <w:pStyle w:val="Odsekzoznamu"/>
        <w:spacing w:before="240" w:after="120" w:line="240" w:lineRule="auto"/>
        <w:ind w:left="294"/>
        <w:rPr>
          <w:rFonts w:ascii="Times New Roman" w:hAnsi="Times New Roman" w:cs="Times New Roman"/>
          <w:b/>
          <w:sz w:val="24"/>
          <w:szCs w:val="24"/>
        </w:rPr>
      </w:pPr>
    </w:p>
    <w:p w:rsidR="00C5358B" w:rsidRDefault="00AE20A6" w:rsidP="00C5358B">
      <w:pPr>
        <w:pStyle w:val="Odsekzoznamu"/>
        <w:spacing w:before="240" w:after="120" w:line="240" w:lineRule="auto"/>
        <w:ind w:left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E82B08" w:rsidRPr="00C5358B">
        <w:rPr>
          <w:rFonts w:ascii="Times New Roman" w:hAnsi="Times New Roman" w:cs="Times New Roman"/>
          <w:b/>
          <w:sz w:val="24"/>
          <w:szCs w:val="24"/>
        </w:rPr>
        <w:t>oncepci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E82B08" w:rsidRPr="00C5358B">
        <w:rPr>
          <w:rFonts w:ascii="Times New Roman" w:hAnsi="Times New Roman" w:cs="Times New Roman"/>
          <w:b/>
          <w:sz w:val="24"/>
          <w:szCs w:val="24"/>
        </w:rPr>
        <w:t xml:space="preserve"> rozvoja školy v ekonomickej oblasti</w:t>
      </w:r>
    </w:p>
    <w:p w:rsidR="00C5358B" w:rsidRDefault="00C5358B" w:rsidP="00C5358B">
      <w:pPr>
        <w:pStyle w:val="Odsekzoznamu"/>
        <w:spacing w:before="240" w:after="120" w:line="240" w:lineRule="auto"/>
        <w:ind w:left="294"/>
        <w:rPr>
          <w:rFonts w:ascii="Times New Roman" w:hAnsi="Times New Roman" w:cs="Times New Roman"/>
          <w:b/>
          <w:sz w:val="24"/>
          <w:szCs w:val="24"/>
        </w:rPr>
      </w:pPr>
    </w:p>
    <w:p w:rsidR="00E82B08" w:rsidRPr="00C5358B" w:rsidRDefault="00E82B08" w:rsidP="00C5358B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58B">
        <w:rPr>
          <w:rFonts w:ascii="Times New Roman" w:hAnsi="Times New Roman" w:cs="Times New Roman"/>
          <w:sz w:val="24"/>
          <w:szCs w:val="24"/>
        </w:rPr>
        <w:t>efektívne využívanie pridelených finančných prostriedkov – šetrenie energií, hospodárna prevádzka školy</w:t>
      </w:r>
    </w:p>
    <w:p w:rsidR="00C106F5" w:rsidRPr="00C5358B" w:rsidRDefault="00E82B08" w:rsidP="00C5358B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58B">
        <w:rPr>
          <w:rFonts w:ascii="Times New Roman" w:hAnsi="Times New Roman" w:cs="Times New Roman"/>
          <w:sz w:val="24"/>
          <w:szCs w:val="24"/>
        </w:rPr>
        <w:t xml:space="preserve">zapájanie </w:t>
      </w:r>
      <w:r w:rsidR="00C106F5" w:rsidRPr="00C5358B">
        <w:rPr>
          <w:rFonts w:ascii="Times New Roman" w:hAnsi="Times New Roman" w:cs="Times New Roman"/>
          <w:sz w:val="24"/>
          <w:szCs w:val="24"/>
        </w:rPr>
        <w:t xml:space="preserve">sa do vyhlásených výziev a projektov na získanie </w:t>
      </w:r>
      <w:r w:rsidR="0087532E" w:rsidRPr="00C5358B">
        <w:rPr>
          <w:rFonts w:ascii="Times New Roman" w:hAnsi="Times New Roman" w:cs="Times New Roman"/>
          <w:sz w:val="24"/>
          <w:szCs w:val="24"/>
        </w:rPr>
        <w:t>financií pre školu</w:t>
      </w:r>
    </w:p>
    <w:p w:rsidR="00E82B08" w:rsidRPr="00C5358B" w:rsidRDefault="00E82B08" w:rsidP="00C5358B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58B">
        <w:rPr>
          <w:rFonts w:ascii="Times New Roman" w:hAnsi="Times New Roman" w:cs="Times New Roman"/>
          <w:sz w:val="24"/>
          <w:szCs w:val="24"/>
        </w:rPr>
        <w:t xml:space="preserve">doplnenie vybavenia školy modernými učebnými pomôckami, </w:t>
      </w:r>
      <w:r w:rsidR="000C5623" w:rsidRPr="00C5358B">
        <w:rPr>
          <w:rFonts w:ascii="Times New Roman" w:hAnsi="Times New Roman" w:cs="Times New Roman"/>
          <w:sz w:val="24"/>
          <w:szCs w:val="24"/>
        </w:rPr>
        <w:t>doplnenie knižn</w:t>
      </w:r>
      <w:r w:rsidR="0054052F" w:rsidRPr="00C5358B">
        <w:rPr>
          <w:rFonts w:ascii="Times New Roman" w:hAnsi="Times New Roman" w:cs="Times New Roman"/>
          <w:sz w:val="24"/>
          <w:szCs w:val="24"/>
        </w:rPr>
        <w:t>ičn</w:t>
      </w:r>
      <w:r w:rsidR="000C5623" w:rsidRPr="00C5358B">
        <w:rPr>
          <w:rFonts w:ascii="Times New Roman" w:hAnsi="Times New Roman" w:cs="Times New Roman"/>
          <w:sz w:val="24"/>
          <w:szCs w:val="24"/>
        </w:rPr>
        <w:t xml:space="preserve">ého fondu </w:t>
      </w:r>
      <w:r w:rsidR="00C106F5" w:rsidRPr="00C5358B">
        <w:rPr>
          <w:rFonts w:ascii="Times New Roman" w:hAnsi="Times New Roman" w:cs="Times New Roman"/>
          <w:sz w:val="24"/>
          <w:szCs w:val="24"/>
        </w:rPr>
        <w:t>do školskej knižnice</w:t>
      </w:r>
    </w:p>
    <w:p w:rsidR="000C5623" w:rsidRPr="00C5358B" w:rsidRDefault="00CD64AD" w:rsidP="00C5358B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58B">
        <w:rPr>
          <w:rFonts w:ascii="Times New Roman" w:hAnsi="Times New Roman" w:cs="Times New Roman"/>
          <w:sz w:val="24"/>
          <w:szCs w:val="24"/>
        </w:rPr>
        <w:t xml:space="preserve">zapájanie žiakov a rodičov do </w:t>
      </w:r>
      <w:r w:rsidR="000C5623" w:rsidRPr="00C5358B">
        <w:rPr>
          <w:rFonts w:ascii="Times New Roman" w:hAnsi="Times New Roman" w:cs="Times New Roman"/>
          <w:sz w:val="24"/>
          <w:szCs w:val="24"/>
        </w:rPr>
        <w:t>zberov</w:t>
      </w:r>
      <w:r w:rsidRPr="00C5358B">
        <w:rPr>
          <w:rFonts w:ascii="Times New Roman" w:hAnsi="Times New Roman" w:cs="Times New Roman"/>
          <w:sz w:val="24"/>
          <w:szCs w:val="24"/>
        </w:rPr>
        <w:t xml:space="preserve"> a iných aktivít z ktorých je možnosť získať finančné prostriedky (Vianočné trhy, Deň detí a rodiny)</w:t>
      </w:r>
    </w:p>
    <w:p w:rsidR="000C5623" w:rsidRPr="00C5358B" w:rsidRDefault="000C5623" w:rsidP="00C5358B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58B">
        <w:rPr>
          <w:rFonts w:ascii="Times New Roman" w:hAnsi="Times New Roman" w:cs="Times New Roman"/>
          <w:sz w:val="24"/>
          <w:szCs w:val="24"/>
        </w:rPr>
        <w:t>získavanie rodičov a priateľov školy pre poukázanie 2% dane škole</w:t>
      </w:r>
    </w:p>
    <w:p w:rsidR="000C5623" w:rsidRPr="00C5358B" w:rsidRDefault="000C5623" w:rsidP="00C5358B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58B">
        <w:rPr>
          <w:rFonts w:ascii="Times New Roman" w:hAnsi="Times New Roman" w:cs="Times New Roman"/>
          <w:sz w:val="24"/>
          <w:szCs w:val="24"/>
        </w:rPr>
        <w:t>získavanie sponzorov pre školu</w:t>
      </w:r>
    </w:p>
    <w:p w:rsidR="000C5623" w:rsidRPr="004D6A3F" w:rsidRDefault="000C5623" w:rsidP="00C5358B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58B">
        <w:rPr>
          <w:rFonts w:ascii="Times New Roman" w:hAnsi="Times New Roman" w:cs="Times New Roman"/>
          <w:sz w:val="24"/>
          <w:szCs w:val="24"/>
        </w:rPr>
        <w:t>dbať o ponuku kvalitných záujmových krúžkov – aby čo najviac vzdel</w:t>
      </w:r>
      <w:r w:rsidR="0054052F" w:rsidRPr="00C5358B">
        <w:rPr>
          <w:rFonts w:ascii="Times New Roman" w:hAnsi="Times New Roman" w:cs="Times New Roman"/>
          <w:sz w:val="24"/>
          <w:szCs w:val="24"/>
        </w:rPr>
        <w:t>ávac</w:t>
      </w:r>
      <w:r w:rsidR="00CD64AD" w:rsidRPr="00C5358B">
        <w:rPr>
          <w:rFonts w:ascii="Times New Roman" w:hAnsi="Times New Roman" w:cs="Times New Roman"/>
          <w:sz w:val="24"/>
          <w:szCs w:val="24"/>
        </w:rPr>
        <w:t>í</w:t>
      </w:r>
      <w:r w:rsidR="0054052F" w:rsidRPr="00C5358B">
        <w:rPr>
          <w:rFonts w:ascii="Times New Roman" w:hAnsi="Times New Roman" w:cs="Times New Roman"/>
          <w:sz w:val="24"/>
          <w:szCs w:val="24"/>
        </w:rPr>
        <w:t>ch</w:t>
      </w:r>
      <w:r w:rsidRPr="00C5358B">
        <w:rPr>
          <w:rFonts w:ascii="Times New Roman" w:hAnsi="Times New Roman" w:cs="Times New Roman"/>
          <w:sz w:val="24"/>
          <w:szCs w:val="24"/>
        </w:rPr>
        <w:t xml:space="preserve"> poukazov zostalo v</w:t>
      </w:r>
      <w:r w:rsidR="004D6A3F">
        <w:rPr>
          <w:rFonts w:ascii="Times New Roman" w:hAnsi="Times New Roman" w:cs="Times New Roman"/>
          <w:sz w:val="24"/>
          <w:szCs w:val="24"/>
        </w:rPr>
        <w:t> </w:t>
      </w:r>
      <w:r w:rsidRPr="00C5358B">
        <w:rPr>
          <w:rFonts w:ascii="Times New Roman" w:hAnsi="Times New Roman" w:cs="Times New Roman"/>
          <w:sz w:val="24"/>
          <w:szCs w:val="24"/>
        </w:rPr>
        <w:t>škole</w:t>
      </w:r>
    </w:p>
    <w:p w:rsidR="004D6A3F" w:rsidRPr="004D6A3F" w:rsidRDefault="004D6A3F" w:rsidP="004D6A3F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0A6" w:rsidRPr="00AE20A6" w:rsidRDefault="00AE20A6" w:rsidP="00AE20A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D6A3F" w:rsidRPr="004D6A3F">
        <w:rPr>
          <w:rFonts w:ascii="Times New Roman" w:hAnsi="Times New Roman" w:cs="Times New Roman"/>
          <w:b/>
          <w:bCs/>
          <w:sz w:val="24"/>
          <w:szCs w:val="24"/>
        </w:rPr>
        <w:t>Spolupráca s inými subjektami</w:t>
      </w:r>
    </w:p>
    <w:p w:rsidR="00AE20A6" w:rsidRPr="00AE20A6" w:rsidRDefault="00AE20A6" w:rsidP="00AE20A6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riešiť materiálno technické zabezpečenie školy v spolupráci s obcou, hospodárne nakladať s finančnými prostriedkami</w:t>
      </w:r>
    </w:p>
    <w:p w:rsidR="004D6A3F" w:rsidRPr="00AE20A6" w:rsidRDefault="004D6A3F" w:rsidP="00AE20A6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0A6">
        <w:rPr>
          <w:rFonts w:ascii="Times New Roman" w:hAnsi="Times New Roman" w:cs="Times New Roman"/>
          <w:sz w:val="24"/>
          <w:szCs w:val="24"/>
        </w:rPr>
        <w:t>spolupráca školy s Obecným úradom a inými organizáciami v obci, s Radou školy, so Združením rodičov a priateľov školy, s farským úradom, s MŠ Bašovce, s </w:t>
      </w:r>
      <w:proofErr w:type="spellStart"/>
      <w:r w:rsidRPr="00AE20A6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AE20A6">
        <w:rPr>
          <w:rFonts w:ascii="Times New Roman" w:hAnsi="Times New Roman" w:cs="Times New Roman"/>
          <w:sz w:val="24"/>
          <w:szCs w:val="24"/>
        </w:rPr>
        <w:t>– poradenskými centrami, s ÚPSVaR, s políciou v Novom Meste nad Váhom</w:t>
      </w:r>
    </w:p>
    <w:p w:rsidR="004D6A3F" w:rsidRPr="00AE20A6" w:rsidRDefault="004D6A3F" w:rsidP="00AE20A6">
      <w:pPr>
        <w:pStyle w:val="Odsekzoznamu"/>
        <w:numPr>
          <w:ilvl w:val="0"/>
          <w:numId w:val="16"/>
        </w:num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0A6">
        <w:rPr>
          <w:rFonts w:ascii="Times New Roman" w:hAnsi="Times New Roman" w:cs="Times New Roman"/>
          <w:sz w:val="24"/>
          <w:szCs w:val="24"/>
        </w:rPr>
        <w:t>pripravovať kultúrne programy pre obec (Jubilanti, Deň úcty k starším, Vianočná besiedka, Deň matiek)</w:t>
      </w:r>
    </w:p>
    <w:p w:rsidR="004D6A3F" w:rsidRPr="004D6A3F" w:rsidRDefault="004D6A3F" w:rsidP="004D6A3F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B08" w:rsidRPr="0075055B" w:rsidRDefault="00AE20A6" w:rsidP="007C020A">
      <w:pPr>
        <w:spacing w:before="24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59D6" w:rsidRPr="0075055B">
        <w:rPr>
          <w:rFonts w:ascii="Times New Roman" w:hAnsi="Times New Roman" w:cs="Times New Roman"/>
          <w:sz w:val="24"/>
          <w:szCs w:val="24"/>
        </w:rPr>
        <w:t xml:space="preserve">ieľom je viesť kolektív tak, aby </w:t>
      </w:r>
      <w:r w:rsidR="006A5954">
        <w:rPr>
          <w:rFonts w:ascii="Times New Roman" w:hAnsi="Times New Roman" w:cs="Times New Roman"/>
          <w:sz w:val="24"/>
          <w:szCs w:val="24"/>
        </w:rPr>
        <w:t xml:space="preserve">jeho členovia </w:t>
      </w:r>
      <w:r w:rsidR="00C559D6" w:rsidRPr="0075055B">
        <w:rPr>
          <w:rFonts w:ascii="Times New Roman" w:hAnsi="Times New Roman" w:cs="Times New Roman"/>
          <w:sz w:val="24"/>
          <w:szCs w:val="24"/>
        </w:rPr>
        <w:t>nielen dodržiaval</w:t>
      </w:r>
      <w:r w:rsidR="006A5954">
        <w:rPr>
          <w:rFonts w:ascii="Times New Roman" w:hAnsi="Times New Roman" w:cs="Times New Roman"/>
          <w:sz w:val="24"/>
          <w:szCs w:val="24"/>
        </w:rPr>
        <w:t>i</w:t>
      </w:r>
      <w:r w:rsidR="00C559D6" w:rsidRPr="0075055B">
        <w:rPr>
          <w:rFonts w:ascii="Times New Roman" w:hAnsi="Times New Roman" w:cs="Times New Roman"/>
          <w:sz w:val="24"/>
          <w:szCs w:val="24"/>
        </w:rPr>
        <w:t xml:space="preserve"> pravidlá a používal</w:t>
      </w:r>
      <w:r w:rsidR="00923F8C">
        <w:rPr>
          <w:rFonts w:ascii="Times New Roman" w:hAnsi="Times New Roman" w:cs="Times New Roman"/>
          <w:sz w:val="24"/>
          <w:szCs w:val="24"/>
        </w:rPr>
        <w:t>i</w:t>
      </w:r>
      <w:r w:rsidR="00C559D6" w:rsidRPr="0075055B">
        <w:rPr>
          <w:rFonts w:ascii="Times New Roman" w:hAnsi="Times New Roman" w:cs="Times New Roman"/>
          <w:sz w:val="24"/>
          <w:szCs w:val="24"/>
        </w:rPr>
        <w:t xml:space="preserve"> ich v praxi, ale aby sa nám spoločne podarilo vytvoriť zo školy prostredie, kde sa deti nielen </w:t>
      </w:r>
      <w:r w:rsidR="001D087F" w:rsidRPr="0075055B">
        <w:rPr>
          <w:rFonts w:ascii="Times New Roman" w:hAnsi="Times New Roman" w:cs="Times New Roman"/>
          <w:sz w:val="24"/>
          <w:szCs w:val="24"/>
        </w:rPr>
        <w:t xml:space="preserve">úspešne </w:t>
      </w:r>
      <w:r w:rsidR="00C559D6" w:rsidRPr="0075055B">
        <w:rPr>
          <w:rFonts w:ascii="Times New Roman" w:hAnsi="Times New Roman" w:cs="Times New Roman"/>
          <w:sz w:val="24"/>
          <w:szCs w:val="24"/>
        </w:rPr>
        <w:t>vzdelávajú</w:t>
      </w:r>
      <w:r w:rsidR="0054052F">
        <w:rPr>
          <w:rFonts w:ascii="Times New Roman" w:hAnsi="Times New Roman" w:cs="Times New Roman"/>
          <w:sz w:val="24"/>
          <w:szCs w:val="24"/>
        </w:rPr>
        <w:t>,</w:t>
      </w:r>
      <w:r w:rsidR="00C559D6" w:rsidRPr="0075055B">
        <w:rPr>
          <w:rFonts w:ascii="Times New Roman" w:hAnsi="Times New Roman" w:cs="Times New Roman"/>
          <w:sz w:val="24"/>
          <w:szCs w:val="24"/>
        </w:rPr>
        <w:t xml:space="preserve"> ale sa tu aj </w:t>
      </w:r>
      <w:r w:rsidR="0054052F" w:rsidRPr="0075055B">
        <w:rPr>
          <w:rFonts w:ascii="Times New Roman" w:hAnsi="Times New Roman" w:cs="Times New Roman"/>
          <w:sz w:val="24"/>
          <w:szCs w:val="24"/>
        </w:rPr>
        <w:t xml:space="preserve">dobre </w:t>
      </w:r>
      <w:r w:rsidR="00C559D6" w:rsidRPr="0075055B">
        <w:rPr>
          <w:rFonts w:ascii="Times New Roman" w:hAnsi="Times New Roman" w:cs="Times New Roman"/>
          <w:sz w:val="24"/>
          <w:szCs w:val="24"/>
        </w:rPr>
        <w:t xml:space="preserve">cítia </w:t>
      </w:r>
      <w:r w:rsidR="001D087F" w:rsidRPr="0075055B">
        <w:rPr>
          <w:rFonts w:ascii="Times New Roman" w:hAnsi="Times New Roman" w:cs="Times New Roman"/>
          <w:sz w:val="24"/>
          <w:szCs w:val="24"/>
        </w:rPr>
        <w:t>a stávajú sa z nich lepší ľudia.</w:t>
      </w:r>
    </w:p>
    <w:p w:rsidR="00E82B08" w:rsidRPr="0075055B" w:rsidRDefault="00E82B08" w:rsidP="007C020A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A4" w:rsidRPr="0075055B" w:rsidRDefault="00995DA4" w:rsidP="007C020A">
      <w:pPr>
        <w:spacing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</w:p>
    <w:sectPr w:rsidR="00995DA4" w:rsidRPr="0075055B" w:rsidSect="00B637AE">
      <w:pgSz w:w="11906" w:h="16838"/>
      <w:pgMar w:top="993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CAF" w:rsidRDefault="00CD0CAF" w:rsidP="00CD0CAF">
      <w:pPr>
        <w:spacing w:after="0" w:line="240" w:lineRule="auto"/>
      </w:pPr>
      <w:r>
        <w:separator/>
      </w:r>
    </w:p>
  </w:endnote>
  <w:endnote w:type="continuationSeparator" w:id="0">
    <w:p w:rsidR="00CD0CAF" w:rsidRDefault="00CD0CAF" w:rsidP="00CD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CAF" w:rsidRDefault="00CD0CAF" w:rsidP="00CD0CAF">
      <w:pPr>
        <w:spacing w:after="0" w:line="240" w:lineRule="auto"/>
      </w:pPr>
      <w:r>
        <w:separator/>
      </w:r>
    </w:p>
  </w:footnote>
  <w:footnote w:type="continuationSeparator" w:id="0">
    <w:p w:rsidR="00CD0CAF" w:rsidRDefault="00CD0CAF" w:rsidP="00CD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F9C"/>
    <w:multiLevelType w:val="hybridMultilevel"/>
    <w:tmpl w:val="FBE8BDFA"/>
    <w:lvl w:ilvl="0" w:tplc="D6CCCF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9B4"/>
    <w:multiLevelType w:val="hybridMultilevel"/>
    <w:tmpl w:val="F97802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64C9"/>
    <w:multiLevelType w:val="hybridMultilevel"/>
    <w:tmpl w:val="6C1E3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64EB"/>
    <w:multiLevelType w:val="hybridMultilevel"/>
    <w:tmpl w:val="1DA816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871"/>
    <w:multiLevelType w:val="hybridMultilevel"/>
    <w:tmpl w:val="4F98F44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0B54"/>
    <w:multiLevelType w:val="hybridMultilevel"/>
    <w:tmpl w:val="9CAE5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6D40"/>
    <w:multiLevelType w:val="hybridMultilevel"/>
    <w:tmpl w:val="7794C5F6"/>
    <w:lvl w:ilvl="0" w:tplc="065E99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67F8F"/>
    <w:multiLevelType w:val="hybridMultilevel"/>
    <w:tmpl w:val="BE0EDA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394D"/>
    <w:multiLevelType w:val="hybridMultilevel"/>
    <w:tmpl w:val="7D98D47C"/>
    <w:lvl w:ilvl="0" w:tplc="914EC0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4659F"/>
    <w:multiLevelType w:val="hybridMultilevel"/>
    <w:tmpl w:val="844609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764A6"/>
    <w:multiLevelType w:val="hybridMultilevel"/>
    <w:tmpl w:val="166ED0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F164D"/>
    <w:multiLevelType w:val="hybridMultilevel"/>
    <w:tmpl w:val="7EECA4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472D9"/>
    <w:multiLevelType w:val="hybridMultilevel"/>
    <w:tmpl w:val="93443A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D06D8"/>
    <w:multiLevelType w:val="hybridMultilevel"/>
    <w:tmpl w:val="539CF94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07A5C"/>
    <w:multiLevelType w:val="hybridMultilevel"/>
    <w:tmpl w:val="CCAA48A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F4140"/>
    <w:multiLevelType w:val="hybridMultilevel"/>
    <w:tmpl w:val="7D3A7F28"/>
    <w:lvl w:ilvl="0" w:tplc="8806D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068F6"/>
    <w:multiLevelType w:val="hybridMultilevel"/>
    <w:tmpl w:val="A8A084F0"/>
    <w:lvl w:ilvl="0" w:tplc="1DCEBE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D1468"/>
    <w:multiLevelType w:val="hybridMultilevel"/>
    <w:tmpl w:val="0C7C63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F03"/>
    <w:multiLevelType w:val="hybridMultilevel"/>
    <w:tmpl w:val="31107B4C"/>
    <w:lvl w:ilvl="0" w:tplc="43CEBA4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  <w:szCs w:val="2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044997"/>
    <w:multiLevelType w:val="hybridMultilevel"/>
    <w:tmpl w:val="563CB6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0093B"/>
    <w:multiLevelType w:val="hybridMultilevel"/>
    <w:tmpl w:val="A846002E"/>
    <w:lvl w:ilvl="0" w:tplc="041B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68683A0B"/>
    <w:multiLevelType w:val="hybridMultilevel"/>
    <w:tmpl w:val="71146F8C"/>
    <w:lvl w:ilvl="0" w:tplc="C19E471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AE75BEA"/>
    <w:multiLevelType w:val="hybridMultilevel"/>
    <w:tmpl w:val="39EEEAD4"/>
    <w:lvl w:ilvl="0" w:tplc="041B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72AF7D1D"/>
    <w:multiLevelType w:val="hybridMultilevel"/>
    <w:tmpl w:val="09B838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20525"/>
    <w:multiLevelType w:val="hybridMultilevel"/>
    <w:tmpl w:val="FE2EB666"/>
    <w:lvl w:ilvl="0" w:tplc="43CEBA4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  <w:szCs w:val="2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504171"/>
    <w:multiLevelType w:val="hybridMultilevel"/>
    <w:tmpl w:val="5CF24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07EE0"/>
    <w:multiLevelType w:val="hybridMultilevel"/>
    <w:tmpl w:val="3F4469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0"/>
  </w:num>
  <w:num w:numId="5">
    <w:abstractNumId w:val="6"/>
  </w:num>
  <w:num w:numId="6">
    <w:abstractNumId w:val="24"/>
  </w:num>
  <w:num w:numId="7">
    <w:abstractNumId w:val="18"/>
  </w:num>
  <w:num w:numId="8">
    <w:abstractNumId w:val="25"/>
  </w:num>
  <w:num w:numId="9">
    <w:abstractNumId w:val="16"/>
  </w:num>
  <w:num w:numId="10">
    <w:abstractNumId w:val="8"/>
  </w:num>
  <w:num w:numId="11">
    <w:abstractNumId w:val="20"/>
  </w:num>
  <w:num w:numId="12">
    <w:abstractNumId w:val="13"/>
  </w:num>
  <w:num w:numId="13">
    <w:abstractNumId w:val="5"/>
  </w:num>
  <w:num w:numId="14">
    <w:abstractNumId w:val="19"/>
  </w:num>
  <w:num w:numId="15">
    <w:abstractNumId w:val="23"/>
  </w:num>
  <w:num w:numId="16">
    <w:abstractNumId w:val="22"/>
  </w:num>
  <w:num w:numId="17">
    <w:abstractNumId w:val="11"/>
  </w:num>
  <w:num w:numId="18">
    <w:abstractNumId w:val="26"/>
  </w:num>
  <w:num w:numId="19">
    <w:abstractNumId w:val="2"/>
  </w:num>
  <w:num w:numId="20">
    <w:abstractNumId w:val="9"/>
  </w:num>
  <w:num w:numId="21">
    <w:abstractNumId w:val="12"/>
  </w:num>
  <w:num w:numId="22">
    <w:abstractNumId w:val="14"/>
  </w:num>
  <w:num w:numId="23">
    <w:abstractNumId w:val="1"/>
  </w:num>
  <w:num w:numId="24">
    <w:abstractNumId w:val="4"/>
  </w:num>
  <w:num w:numId="25">
    <w:abstractNumId w:val="7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A4"/>
    <w:rsid w:val="000124D8"/>
    <w:rsid w:val="00021E91"/>
    <w:rsid w:val="0007428D"/>
    <w:rsid w:val="000C5623"/>
    <w:rsid w:val="00105BBF"/>
    <w:rsid w:val="0011387B"/>
    <w:rsid w:val="001D087F"/>
    <w:rsid w:val="001D25C4"/>
    <w:rsid w:val="00233815"/>
    <w:rsid w:val="0023522E"/>
    <w:rsid w:val="002753A0"/>
    <w:rsid w:val="002A3B31"/>
    <w:rsid w:val="002B0CB5"/>
    <w:rsid w:val="002C5ED1"/>
    <w:rsid w:val="002D6755"/>
    <w:rsid w:val="00310219"/>
    <w:rsid w:val="00311F55"/>
    <w:rsid w:val="00322660"/>
    <w:rsid w:val="003768D1"/>
    <w:rsid w:val="003D7D69"/>
    <w:rsid w:val="00406D79"/>
    <w:rsid w:val="004240A1"/>
    <w:rsid w:val="00432FFD"/>
    <w:rsid w:val="00457221"/>
    <w:rsid w:val="00463E29"/>
    <w:rsid w:val="00477F29"/>
    <w:rsid w:val="0049510A"/>
    <w:rsid w:val="004D6A3F"/>
    <w:rsid w:val="00501811"/>
    <w:rsid w:val="0052543A"/>
    <w:rsid w:val="0054052F"/>
    <w:rsid w:val="005E493F"/>
    <w:rsid w:val="006072F0"/>
    <w:rsid w:val="00610115"/>
    <w:rsid w:val="00616050"/>
    <w:rsid w:val="006A4743"/>
    <w:rsid w:val="006A5954"/>
    <w:rsid w:val="006E695E"/>
    <w:rsid w:val="00733E82"/>
    <w:rsid w:val="0075055B"/>
    <w:rsid w:val="007B6BB4"/>
    <w:rsid w:val="007C020A"/>
    <w:rsid w:val="007E2890"/>
    <w:rsid w:val="00815F55"/>
    <w:rsid w:val="00823A24"/>
    <w:rsid w:val="00832718"/>
    <w:rsid w:val="00840697"/>
    <w:rsid w:val="0087532E"/>
    <w:rsid w:val="008A312C"/>
    <w:rsid w:val="008F1A62"/>
    <w:rsid w:val="008F736E"/>
    <w:rsid w:val="00923F8C"/>
    <w:rsid w:val="00927522"/>
    <w:rsid w:val="0093776B"/>
    <w:rsid w:val="00995DA4"/>
    <w:rsid w:val="009B3274"/>
    <w:rsid w:val="009C54C0"/>
    <w:rsid w:val="009D4B59"/>
    <w:rsid w:val="00A35C2E"/>
    <w:rsid w:val="00A46353"/>
    <w:rsid w:val="00AC79B6"/>
    <w:rsid w:val="00AE20A6"/>
    <w:rsid w:val="00B210CA"/>
    <w:rsid w:val="00B637AE"/>
    <w:rsid w:val="00BA7B9F"/>
    <w:rsid w:val="00BB065B"/>
    <w:rsid w:val="00BC77A0"/>
    <w:rsid w:val="00BE0DAF"/>
    <w:rsid w:val="00C106F5"/>
    <w:rsid w:val="00C165A9"/>
    <w:rsid w:val="00C20196"/>
    <w:rsid w:val="00C5358B"/>
    <w:rsid w:val="00C559D6"/>
    <w:rsid w:val="00C63F2A"/>
    <w:rsid w:val="00C70CE2"/>
    <w:rsid w:val="00C8107C"/>
    <w:rsid w:val="00CA5A0D"/>
    <w:rsid w:val="00CD0CAF"/>
    <w:rsid w:val="00CD302E"/>
    <w:rsid w:val="00CD64AD"/>
    <w:rsid w:val="00D30E4F"/>
    <w:rsid w:val="00E446ED"/>
    <w:rsid w:val="00E73DEC"/>
    <w:rsid w:val="00E82B08"/>
    <w:rsid w:val="00EA71E2"/>
    <w:rsid w:val="00EC3DA6"/>
    <w:rsid w:val="00ED124F"/>
    <w:rsid w:val="00F24E29"/>
    <w:rsid w:val="00F47D13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345D"/>
  <w15:chartTrackingRefBased/>
  <w15:docId w15:val="{5F28FC4C-DB5F-4F5F-9F9D-B5E11782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,Bullet Number,lp1,lp11,List Paragraph11,Bullet 1,Use Case List Paragraph"/>
    <w:basedOn w:val="Normlny"/>
    <w:link w:val="OdsekzoznamuChar"/>
    <w:uiPriority w:val="34"/>
    <w:qFormat/>
    <w:rsid w:val="008F736E"/>
    <w:pPr>
      <w:ind w:left="720"/>
      <w:contextualSpacing/>
    </w:pPr>
  </w:style>
  <w:style w:type="paragraph" w:styleId="Hlavika">
    <w:name w:val="header"/>
    <w:basedOn w:val="Normlny"/>
    <w:link w:val="HlavikaChar"/>
    <w:rsid w:val="002D6755"/>
    <w:pPr>
      <w:tabs>
        <w:tab w:val="center" w:pos="4536"/>
        <w:tab w:val="right" w:pos="9072"/>
      </w:tabs>
      <w:suppressAutoHyphens/>
      <w:spacing w:before="120" w:after="200" w:line="276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HlavikaChar">
    <w:name w:val="Hlavička Char"/>
    <w:basedOn w:val="Predvolenpsmoodseku"/>
    <w:link w:val="Hlavika"/>
    <w:rsid w:val="002D6755"/>
    <w:rPr>
      <w:rFonts w:ascii="Calibri" w:eastAsia="Calibri" w:hAnsi="Calibri" w:cs="Times New Roman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CD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CAF"/>
  </w:style>
  <w:style w:type="table" w:styleId="Mriekatabuky">
    <w:name w:val="Table Grid"/>
    <w:basedOn w:val="Normlnatabuka"/>
    <w:uiPriority w:val="39"/>
    <w:rsid w:val="00CD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E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93F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ODRAZKY PRVA UROVEN Char,Odsek zoznamu1 Char,Bullet Number Char,lp1 Char,lp11 Char,List Paragraph11 Char,Bullet 1 Char,Use Case List Paragraph Char"/>
    <w:link w:val="Odsekzoznamu"/>
    <w:uiPriority w:val="34"/>
    <w:qFormat/>
    <w:locked/>
    <w:rsid w:val="002A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A215-21E3-443B-B642-BF579CCE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Pastulová</dc:creator>
  <cp:keywords/>
  <dc:description/>
  <cp:lastModifiedBy>Mgr.  Pastulová Jarmila</cp:lastModifiedBy>
  <cp:revision>3</cp:revision>
  <cp:lastPrinted>2023-05-29T05:52:00Z</cp:lastPrinted>
  <dcterms:created xsi:type="dcterms:W3CDTF">2023-10-05T07:51:00Z</dcterms:created>
  <dcterms:modified xsi:type="dcterms:W3CDTF">2023-10-05T12:41:00Z</dcterms:modified>
</cp:coreProperties>
</file>